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F441C" w14:textId="77777777" w:rsidR="006B7CD6" w:rsidRPr="00FA532C" w:rsidRDefault="006B7CD6" w:rsidP="006B7CD6">
      <w:pPr>
        <w:pStyle w:val="Pavadinimas"/>
        <w:spacing w:after="20"/>
        <w:rPr>
          <w:rFonts w:asciiTheme="majorBidi" w:hAnsiTheme="majorBidi" w:cstheme="majorBidi"/>
        </w:rPr>
      </w:pPr>
      <w:r w:rsidRPr="00FA532C">
        <w:rPr>
          <w:rFonts w:asciiTheme="majorBidi" w:hAnsiTheme="majorBidi" w:cstheme="majorBidi"/>
          <w:noProof/>
          <w:lang w:val="en-US"/>
        </w:rPr>
        <w:drawing>
          <wp:inline distT="0" distB="0" distL="0" distR="0" wp14:anchorId="3C349A0B" wp14:editId="49066BC4">
            <wp:extent cx="542925" cy="552450"/>
            <wp:effectExtent l="0" t="0" r="9525" b="0"/>
            <wp:docPr id="4249518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2925" cy="552450"/>
                    </a:xfrm>
                    <a:prstGeom prst="rect">
                      <a:avLst/>
                    </a:prstGeom>
                  </pic:spPr>
                </pic:pic>
              </a:graphicData>
            </a:graphic>
          </wp:inline>
        </w:drawing>
      </w:r>
    </w:p>
    <w:p w14:paraId="1044A531" w14:textId="77777777" w:rsidR="006B7CD6" w:rsidRPr="00FA532C" w:rsidRDefault="006B7CD6" w:rsidP="006B7CD6">
      <w:pPr>
        <w:pStyle w:val="Pavadinimas"/>
        <w:spacing w:after="20"/>
        <w:rPr>
          <w:rFonts w:asciiTheme="majorBidi" w:hAnsiTheme="majorBidi" w:cstheme="majorBidi"/>
        </w:rPr>
      </w:pPr>
      <w:r w:rsidRPr="00FA532C">
        <w:rPr>
          <w:rFonts w:asciiTheme="majorBidi" w:hAnsiTheme="majorBidi" w:cstheme="majorBidi"/>
          <w:sz w:val="12"/>
        </w:rPr>
        <w:t xml:space="preserve"> </w:t>
      </w:r>
    </w:p>
    <w:p w14:paraId="3481F310" w14:textId="77777777" w:rsidR="006B7CD6" w:rsidRPr="00FA532C" w:rsidRDefault="006B7CD6" w:rsidP="006B7CD6">
      <w:pPr>
        <w:pStyle w:val="Pavadinimas"/>
        <w:spacing w:after="20"/>
        <w:rPr>
          <w:rFonts w:asciiTheme="majorBidi" w:hAnsiTheme="majorBidi" w:cstheme="majorBidi"/>
          <w:sz w:val="28"/>
        </w:rPr>
      </w:pPr>
      <w:r w:rsidRPr="00FA532C">
        <w:rPr>
          <w:rFonts w:asciiTheme="majorBidi" w:hAnsiTheme="majorBidi" w:cstheme="majorBidi"/>
          <w:sz w:val="28"/>
        </w:rPr>
        <w:t>NACIONALINĖS ŠVIETIMO AGENTŪROS</w:t>
      </w:r>
    </w:p>
    <w:p w14:paraId="78567CDF" w14:textId="77777777" w:rsidR="006B7CD6" w:rsidRPr="00FA532C" w:rsidRDefault="006B7CD6" w:rsidP="006B7CD6">
      <w:pPr>
        <w:pStyle w:val="Pavadinimas"/>
        <w:spacing w:after="20"/>
        <w:rPr>
          <w:rFonts w:asciiTheme="majorBidi" w:hAnsiTheme="majorBidi" w:cstheme="majorBidi"/>
          <w:b w:val="0"/>
          <w:bCs w:val="0"/>
          <w:sz w:val="28"/>
        </w:rPr>
      </w:pPr>
      <w:r w:rsidRPr="00FA532C">
        <w:rPr>
          <w:rFonts w:asciiTheme="majorBidi" w:hAnsiTheme="majorBidi" w:cstheme="majorBidi"/>
          <w:sz w:val="28"/>
        </w:rPr>
        <w:t>DIREKTORIUS</w:t>
      </w:r>
    </w:p>
    <w:p w14:paraId="29016738" w14:textId="77777777" w:rsidR="006B7CD6" w:rsidRPr="00FA532C" w:rsidRDefault="006B7CD6" w:rsidP="006B7CD6">
      <w:pPr>
        <w:spacing w:after="20"/>
        <w:jc w:val="center"/>
        <w:rPr>
          <w:rFonts w:asciiTheme="majorBidi" w:hAnsiTheme="majorBidi" w:cstheme="majorBidi"/>
          <w:lang w:val="lt-LT"/>
        </w:rPr>
      </w:pPr>
    </w:p>
    <w:p w14:paraId="35E1964D" w14:textId="77777777" w:rsidR="006B7CD6" w:rsidRPr="00FA532C" w:rsidRDefault="006B7CD6" w:rsidP="006B7CD6">
      <w:pPr>
        <w:spacing w:after="20"/>
        <w:jc w:val="center"/>
        <w:rPr>
          <w:rFonts w:asciiTheme="majorBidi" w:hAnsiTheme="majorBidi" w:cstheme="majorBidi"/>
          <w:lang w:val="lt-LT"/>
        </w:rPr>
      </w:pPr>
    </w:p>
    <w:p w14:paraId="2A4FE256" w14:textId="77777777" w:rsidR="006B7CD6" w:rsidRPr="00FA532C" w:rsidRDefault="006B7CD6" w:rsidP="006B7CD6">
      <w:pPr>
        <w:jc w:val="center"/>
        <w:rPr>
          <w:rFonts w:asciiTheme="majorBidi" w:hAnsiTheme="majorBidi" w:cstheme="majorBidi"/>
          <w:b/>
          <w:lang w:val="lt-LT"/>
        </w:rPr>
      </w:pPr>
      <w:r w:rsidRPr="00FA532C">
        <w:rPr>
          <w:rFonts w:asciiTheme="majorBidi" w:hAnsiTheme="majorBidi" w:cstheme="majorBidi"/>
          <w:b/>
          <w:lang w:val="lt-LT"/>
        </w:rPr>
        <w:t>ĮSAKYMAS</w:t>
      </w:r>
    </w:p>
    <w:p w14:paraId="55AAD954" w14:textId="77777777" w:rsidR="006B7CD6" w:rsidRPr="00FA532C" w:rsidRDefault="003773DE" w:rsidP="006B7CD6">
      <w:pPr>
        <w:pStyle w:val="Paantrat"/>
        <w:rPr>
          <w:rFonts w:asciiTheme="majorBidi" w:hAnsiTheme="majorBidi" w:cstheme="majorBidi"/>
        </w:rPr>
      </w:pPr>
      <w:sdt>
        <w:sdtPr>
          <w:rPr>
            <w:rFonts w:asciiTheme="majorBidi" w:hAnsiTheme="majorBidi" w:cstheme="majorBidi"/>
          </w:rPr>
          <w:alias w:val="ANTRASTE"/>
          <w:tag w:val="tekstoAntraste"/>
          <w:id w:val="928380727"/>
          <w:placeholder>
            <w:docPart w:val="CF109B33F2B041398A593FB98D9CD330"/>
          </w:placeholder>
        </w:sdtPr>
        <w:sdtEndPr/>
        <w:sdtContent>
          <w:r w:rsidR="006B7CD6" w:rsidRPr="00FA532C">
            <w:rPr>
              <w:rFonts w:asciiTheme="majorBidi" w:eastAsia="Times New Roman" w:hAnsiTheme="majorBidi" w:cstheme="majorBidi"/>
              <w:bCs/>
              <w:caps/>
            </w:rPr>
            <w:t>DĖL Neformaliojo Vaikų Švietimo programų</w:t>
          </w:r>
          <w:r w:rsidR="006B7CD6">
            <w:rPr>
              <w:rFonts w:asciiTheme="majorBidi" w:eastAsia="Times New Roman" w:hAnsiTheme="majorBidi" w:cstheme="majorBidi"/>
              <w:bCs/>
              <w:caps/>
            </w:rPr>
            <w:t>,</w:t>
          </w:r>
          <w:r w:rsidR="006B7CD6" w:rsidRPr="00FA532C">
            <w:rPr>
              <w:rFonts w:asciiTheme="majorBidi" w:eastAsia="Times New Roman" w:hAnsiTheme="majorBidi" w:cstheme="majorBidi"/>
              <w:bCs/>
              <w:caps/>
            </w:rPr>
            <w:t xml:space="preserve"> </w:t>
          </w:r>
          <w:r w:rsidR="006B7CD6" w:rsidRPr="00FA532C">
            <w:rPr>
              <w:rFonts w:asciiTheme="majorBidi" w:hAnsiTheme="majorBidi" w:cstheme="majorBidi"/>
            </w:rPr>
            <w:t>ORIENTUOT</w:t>
          </w:r>
          <w:r w:rsidR="006B7CD6" w:rsidRPr="00FA532C">
            <w:rPr>
              <w:rFonts w:asciiTheme="majorBidi" w:eastAsia="Calibri" w:hAnsiTheme="majorBidi" w:cstheme="majorBidi"/>
            </w:rPr>
            <w:t>Ų</w:t>
          </w:r>
          <w:r w:rsidR="006B7CD6" w:rsidRPr="00FA532C">
            <w:rPr>
              <w:rFonts w:asciiTheme="majorBidi" w:hAnsiTheme="majorBidi" w:cstheme="majorBidi"/>
            </w:rPr>
            <w:t xml:space="preserve"> </w:t>
          </w:r>
          <w:r w:rsidR="006B7CD6">
            <w:rPr>
              <w:rFonts w:asciiTheme="majorBidi" w:hAnsiTheme="majorBidi" w:cstheme="majorBidi"/>
            </w:rPr>
            <w:t xml:space="preserve">Į </w:t>
          </w:r>
          <w:r w:rsidR="006B7CD6" w:rsidRPr="00FA532C">
            <w:rPr>
              <w:rFonts w:asciiTheme="majorBidi" w:hAnsiTheme="majorBidi" w:cstheme="majorBidi"/>
            </w:rPr>
            <w:t>AM</w:t>
          </w:r>
          <w:r w:rsidR="006B7CD6" w:rsidRPr="00FA532C">
            <w:rPr>
              <w:rFonts w:asciiTheme="majorBidi" w:eastAsia="Calibri" w:hAnsiTheme="majorBidi" w:cstheme="majorBidi"/>
            </w:rPr>
            <w:t>Ž</w:t>
          </w:r>
          <w:r w:rsidR="006B7CD6" w:rsidRPr="00FA532C">
            <w:rPr>
              <w:rFonts w:asciiTheme="majorBidi" w:hAnsiTheme="majorBidi" w:cstheme="majorBidi"/>
            </w:rPr>
            <w:t>IAUS TARPSNI</w:t>
          </w:r>
          <w:r w:rsidR="006B7CD6">
            <w:rPr>
              <w:rFonts w:asciiTheme="majorBidi" w:hAnsiTheme="majorBidi" w:cstheme="majorBidi"/>
            </w:rPr>
            <w:t>U</w:t>
          </w:r>
          <w:r w:rsidR="006B7CD6" w:rsidRPr="00FA532C">
            <w:rPr>
              <w:rFonts w:asciiTheme="majorBidi" w:eastAsia="Calibri" w:hAnsiTheme="majorBidi" w:cstheme="majorBidi"/>
            </w:rPr>
            <w:t>S</w:t>
          </w:r>
          <w:r w:rsidR="006B7CD6" w:rsidRPr="00FA532C">
            <w:rPr>
              <w:rFonts w:asciiTheme="majorBidi" w:hAnsiTheme="majorBidi" w:cstheme="majorBidi"/>
            </w:rPr>
            <w:t xml:space="preserve"> PAGAL BENDROJO UGDYMO, SPECIALIOJO UGDYMO PROGRAMŲ KLASES</w:t>
          </w:r>
          <w:r w:rsidR="006B7CD6">
            <w:rPr>
              <w:rFonts w:asciiTheme="majorBidi" w:hAnsiTheme="majorBidi" w:cstheme="majorBidi"/>
            </w:rPr>
            <w:t>,</w:t>
          </w:r>
          <w:r w:rsidR="006B7CD6" w:rsidRPr="00FA532C">
            <w:rPr>
              <w:rFonts w:asciiTheme="majorBidi" w:eastAsia="Times New Roman" w:hAnsiTheme="majorBidi" w:cstheme="majorBidi"/>
              <w:bCs/>
              <w:caps/>
            </w:rPr>
            <w:t xml:space="preserve"> KLASIFIKATORIAUS PAtvirtinimo</w:t>
          </w:r>
        </w:sdtContent>
      </w:sdt>
      <w:r w:rsidR="006B7CD6" w:rsidRPr="00FA532C">
        <w:rPr>
          <w:rFonts w:asciiTheme="majorBidi" w:hAnsiTheme="majorBidi" w:cstheme="majorBidi"/>
        </w:rPr>
        <w:t xml:space="preserve"> </w:t>
      </w:r>
    </w:p>
    <w:p w14:paraId="16604E6D" w14:textId="77777777" w:rsidR="006B7CD6" w:rsidRPr="00FA532C" w:rsidRDefault="006B7CD6" w:rsidP="006B7CD6">
      <w:pPr>
        <w:spacing w:after="20"/>
        <w:jc w:val="center"/>
        <w:rPr>
          <w:rFonts w:asciiTheme="majorBidi" w:hAnsiTheme="majorBidi" w:cstheme="majorBidi"/>
          <w:lang w:val="lt-LT"/>
        </w:rPr>
      </w:pPr>
    </w:p>
    <w:p w14:paraId="07AD5616" w14:textId="77777777" w:rsidR="006B7CD6" w:rsidRPr="00FA532C" w:rsidRDefault="006B7CD6" w:rsidP="006B7CD6">
      <w:pPr>
        <w:pStyle w:val="Porat"/>
        <w:tabs>
          <w:tab w:val="clear" w:pos="4153"/>
          <w:tab w:val="clear" w:pos="8306"/>
        </w:tabs>
        <w:spacing w:after="20"/>
        <w:rPr>
          <w:rFonts w:asciiTheme="majorBidi" w:hAnsiTheme="majorBidi" w:cstheme="majorBidi"/>
          <w:lang w:val="lt-LT"/>
        </w:rPr>
      </w:pPr>
    </w:p>
    <w:p w14:paraId="55C057C9" w14:textId="40677D7D" w:rsidR="000C5E19" w:rsidRDefault="003773DE" w:rsidP="000C5E19">
      <w:pPr>
        <w:jc w:val="center"/>
        <w:rPr>
          <w:rFonts w:asciiTheme="majorBidi" w:eastAsia="Times New Roman" w:hAnsiTheme="majorBidi" w:cstheme="majorBidi"/>
          <w:kern w:val="0"/>
          <w:lang w:val="lt-LT" w:eastAsia="en-US" w:bidi="ar-SA"/>
        </w:rPr>
      </w:pPr>
      <w:sdt>
        <w:sdtPr>
          <w:rPr>
            <w:rFonts w:asciiTheme="majorBidi" w:hAnsiTheme="majorBidi" w:cstheme="majorBidi"/>
            <w:lang w:val="lt-LT"/>
          </w:rPr>
          <w:alias w:val="rEGDATA"/>
          <w:tag w:val="registravimoDataIlga"/>
          <w:id w:val="834796877"/>
          <w:placeholder>
            <w:docPart w:val="444EE2469D5445128251191F26002D2A"/>
          </w:placeholder>
          <w:showingPlcHdr/>
          <w:text/>
        </w:sdtPr>
        <w:sdtEndPr/>
        <w:sdtContent/>
      </w:sdt>
      <w:sdt>
        <w:sdtPr>
          <w:rPr>
            <w:rFonts w:asciiTheme="majorBidi" w:hAnsiTheme="majorBidi" w:cstheme="majorBidi"/>
            <w:lang w:val="lt-LT"/>
          </w:rPr>
          <w:alias w:val="rEGDATA"/>
          <w:tag w:val="registravimoDataIlga"/>
          <w:id w:val="1100065667"/>
          <w:placeholder>
            <w:docPart w:val="8FA7C17560414ECF8E29E691A66344F7"/>
          </w:placeholder>
          <w:text/>
        </w:sdtPr>
        <w:sdtContent>
          <w:r w:rsidR="000C5E19">
            <w:rPr>
              <w:rFonts w:asciiTheme="majorBidi" w:hAnsiTheme="majorBidi" w:cstheme="majorBidi"/>
              <w:lang w:val="lt-LT"/>
            </w:rPr>
            <w:t>2022 m. vasario 18</w:t>
          </w:r>
        </w:sdtContent>
      </w:sdt>
      <w:r w:rsidR="000C5E19">
        <w:rPr>
          <w:rFonts w:asciiTheme="majorBidi" w:hAnsiTheme="majorBidi" w:cstheme="majorBidi"/>
          <w:lang w:val="lt-LT"/>
        </w:rPr>
        <w:t xml:space="preserve"> Nr. VK-89</w:t>
      </w:r>
    </w:p>
    <w:p w14:paraId="1FCC3D18" w14:textId="166AC48B" w:rsidR="006B7CD6" w:rsidRPr="00FA532C" w:rsidRDefault="006B7CD6" w:rsidP="006B7CD6">
      <w:pPr>
        <w:jc w:val="center"/>
        <w:rPr>
          <w:rFonts w:asciiTheme="majorBidi" w:hAnsiTheme="majorBidi" w:cstheme="majorBidi"/>
          <w:lang w:val="lt-LT"/>
        </w:rPr>
      </w:pPr>
      <w:r w:rsidRPr="00FA532C">
        <w:rPr>
          <w:rFonts w:asciiTheme="majorBidi" w:hAnsiTheme="majorBidi" w:cstheme="majorBidi"/>
          <w:lang w:val="lt-LT"/>
        </w:rPr>
        <w:t xml:space="preserve">. </w:t>
      </w:r>
    </w:p>
    <w:p w14:paraId="795096E9" w14:textId="77777777" w:rsidR="006B7CD6" w:rsidRPr="00FA532C" w:rsidRDefault="006B7CD6" w:rsidP="006B7CD6">
      <w:pPr>
        <w:pStyle w:val="Porat"/>
        <w:tabs>
          <w:tab w:val="clear" w:pos="4153"/>
          <w:tab w:val="clear" w:pos="8306"/>
        </w:tabs>
        <w:spacing w:after="20"/>
        <w:jc w:val="center"/>
        <w:rPr>
          <w:rFonts w:asciiTheme="majorBidi" w:hAnsiTheme="majorBidi" w:cstheme="majorBidi"/>
          <w:lang w:val="lt-LT"/>
        </w:rPr>
      </w:pPr>
      <w:r w:rsidRPr="00FA532C">
        <w:rPr>
          <w:rFonts w:asciiTheme="majorBidi" w:hAnsiTheme="majorBidi" w:cstheme="majorBidi"/>
          <w:lang w:val="lt-LT"/>
        </w:rPr>
        <w:t xml:space="preserve"> Vilnius</w:t>
      </w:r>
    </w:p>
    <w:p w14:paraId="23BA56A4" w14:textId="77777777" w:rsidR="006B7CD6" w:rsidRPr="00FA532C" w:rsidRDefault="006B7CD6" w:rsidP="006B7CD6">
      <w:pPr>
        <w:spacing w:after="20"/>
        <w:jc w:val="both"/>
        <w:rPr>
          <w:rFonts w:asciiTheme="majorBidi" w:hAnsiTheme="majorBidi" w:cstheme="majorBidi"/>
          <w:lang w:val="lt-LT"/>
        </w:rPr>
      </w:pPr>
    </w:p>
    <w:p w14:paraId="3E9A9DEE" w14:textId="77777777" w:rsidR="006B7CD6" w:rsidRPr="00FA532C" w:rsidRDefault="006B7CD6" w:rsidP="006B7CD6">
      <w:pPr>
        <w:pStyle w:val="Standarduser"/>
        <w:spacing w:line="360" w:lineRule="auto"/>
        <w:ind w:firstLine="709"/>
        <w:jc w:val="both"/>
        <w:rPr>
          <w:rFonts w:asciiTheme="majorBidi" w:hAnsiTheme="majorBidi" w:cstheme="majorBidi"/>
          <w:lang w:val="lt-LT"/>
        </w:rPr>
      </w:pPr>
      <w:r w:rsidRPr="00FA532C">
        <w:rPr>
          <w:rFonts w:asciiTheme="majorBidi" w:eastAsia="Times New Roman" w:hAnsiTheme="majorBidi" w:cstheme="majorBidi"/>
          <w:shd w:val="clear" w:color="auto" w:fill="FFFFFF"/>
          <w:lang w:val="lt-LT"/>
        </w:rPr>
        <w:t xml:space="preserve">Vadovaudamasi </w:t>
      </w:r>
      <w:r w:rsidRPr="00FA532C">
        <w:rPr>
          <w:rFonts w:asciiTheme="majorBidi" w:hAnsiTheme="majorBidi" w:cstheme="majorBidi"/>
          <w:lang w:val="lt-LT"/>
        </w:rPr>
        <w:t>Neformaliojo vaikų švietimo programų finansavimo ir administravimo tvarkos aprašu</w:t>
      </w:r>
      <w:r w:rsidRPr="00FA532C">
        <w:rPr>
          <w:rFonts w:asciiTheme="majorBidi" w:eastAsia="Times New Roman" w:hAnsiTheme="majorBidi" w:cstheme="majorBidi"/>
          <w:shd w:val="clear" w:color="auto" w:fill="FFFFFF"/>
          <w:lang w:val="lt-LT"/>
        </w:rPr>
        <w:t xml:space="preserve">, patvirtintu Lietuvos Respublikos </w:t>
      </w:r>
      <w:r w:rsidRPr="00FA532C">
        <w:rPr>
          <w:rFonts w:asciiTheme="majorBidi" w:eastAsia="Times New Roman" w:hAnsiTheme="majorBidi" w:cstheme="majorBidi"/>
          <w:kern w:val="0"/>
          <w:shd w:val="clear" w:color="auto" w:fill="FFFFFF"/>
          <w:lang w:val="lt-LT" w:eastAsia="en-US"/>
        </w:rPr>
        <w:t xml:space="preserve">švietimo, mokslo ir sporto ministro 2022 m. sausio 10 d. įsakymu Nr. V-46 „Dėl </w:t>
      </w:r>
      <w:r w:rsidRPr="00FA532C">
        <w:rPr>
          <w:rFonts w:asciiTheme="majorBidi" w:hAnsiTheme="majorBidi" w:cstheme="majorBidi"/>
          <w:lang w:val="lt-LT"/>
        </w:rPr>
        <w:t xml:space="preserve">Neformaliojo vaikų švietimo programų finansavimo ir administravimo tvarkos aprašo </w:t>
      </w:r>
      <w:r w:rsidRPr="00FA532C">
        <w:rPr>
          <w:rFonts w:asciiTheme="majorBidi" w:eastAsia="Times New Roman" w:hAnsiTheme="majorBidi" w:cstheme="majorBidi"/>
          <w:kern w:val="0"/>
          <w:shd w:val="clear" w:color="auto" w:fill="FFFFFF"/>
          <w:lang w:val="lt-LT" w:eastAsia="en-US"/>
        </w:rPr>
        <w:t>patvirtinimo“,</w:t>
      </w:r>
      <w:r w:rsidRPr="00FA532C">
        <w:rPr>
          <w:rFonts w:asciiTheme="majorBidi" w:eastAsia="Times New Roman" w:hAnsiTheme="majorBidi" w:cstheme="majorBidi"/>
          <w:shd w:val="clear" w:color="auto" w:fill="FFFFFF"/>
          <w:lang w:val="lt-LT"/>
        </w:rPr>
        <w:t xml:space="preserve"> ir </w:t>
      </w:r>
      <w:r w:rsidRPr="00FA532C">
        <w:rPr>
          <w:rFonts w:asciiTheme="majorBidi" w:eastAsia="Times New Roman" w:hAnsiTheme="majorBidi" w:cstheme="majorBidi"/>
          <w:kern w:val="0"/>
          <w:lang w:val="lt-LT" w:eastAsia="en-US"/>
        </w:rPr>
        <w:t>Nacionalinės švietimo agentūros nuostatų, patvirtintų Lietuvos Respublikos švietimo, mokslo ir sporto ministro 2019 m. liepos 24 d. įsakymu Nr. 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14.5 papunkčiu,</w:t>
      </w:r>
    </w:p>
    <w:p w14:paraId="4CA990D2" w14:textId="77777777" w:rsidR="006B7CD6" w:rsidRPr="00FA532C" w:rsidRDefault="006B7CD6" w:rsidP="006B7CD6">
      <w:pPr>
        <w:tabs>
          <w:tab w:val="left" w:pos="720"/>
        </w:tabs>
        <w:spacing w:after="20" w:line="360" w:lineRule="auto"/>
        <w:ind w:firstLine="720"/>
        <w:jc w:val="both"/>
        <w:rPr>
          <w:rFonts w:asciiTheme="majorBidi" w:hAnsiTheme="majorBidi" w:cstheme="majorBidi"/>
          <w:lang w:val="lt-LT"/>
        </w:rPr>
      </w:pPr>
      <w:r w:rsidRPr="00AD6951">
        <w:rPr>
          <w:rFonts w:asciiTheme="majorBidi" w:hAnsiTheme="majorBidi" w:cstheme="majorBidi"/>
          <w:spacing w:val="60"/>
          <w:lang w:val="lt-LT"/>
        </w:rPr>
        <w:t>tvirtinu</w:t>
      </w:r>
      <w:r w:rsidRPr="00FA532C">
        <w:rPr>
          <w:rFonts w:asciiTheme="majorBidi" w:hAnsiTheme="majorBidi" w:cstheme="majorBidi"/>
          <w:lang w:val="lt-LT"/>
        </w:rPr>
        <w:t xml:space="preserve"> </w:t>
      </w:r>
      <w:r w:rsidRPr="00FA532C">
        <w:rPr>
          <w:rFonts w:asciiTheme="majorBidi" w:hAnsiTheme="majorBidi" w:cstheme="majorBidi"/>
          <w:bCs/>
          <w:lang w:val="lt-LT"/>
        </w:rPr>
        <w:t>Neformaliojo vaikų švietimo</w:t>
      </w:r>
      <w:r w:rsidRPr="00FA532C">
        <w:rPr>
          <w:rFonts w:asciiTheme="majorBidi" w:hAnsiTheme="majorBidi" w:cstheme="majorBidi"/>
          <w:lang w:val="lt-LT"/>
        </w:rPr>
        <w:t xml:space="preserve"> program</w:t>
      </w:r>
      <w:r>
        <w:rPr>
          <w:rFonts w:asciiTheme="majorBidi" w:hAnsiTheme="majorBidi" w:cstheme="majorBidi"/>
          <w:lang w:val="lt-LT"/>
        </w:rPr>
        <w:t>ų</w:t>
      </w:r>
      <w:r w:rsidRPr="00FA532C">
        <w:rPr>
          <w:rFonts w:asciiTheme="majorBidi" w:hAnsiTheme="majorBidi" w:cstheme="majorBidi"/>
          <w:lang w:val="lt-LT"/>
        </w:rPr>
        <w:t xml:space="preserve">, </w:t>
      </w:r>
      <w:r w:rsidRPr="001225BF">
        <w:rPr>
          <w:rFonts w:asciiTheme="majorBidi" w:hAnsiTheme="majorBidi" w:cstheme="majorBidi"/>
          <w:lang w:val="lt-LT"/>
        </w:rPr>
        <w:t>orientuotų į am</w:t>
      </w:r>
      <w:r w:rsidRPr="001225BF">
        <w:rPr>
          <w:rFonts w:asciiTheme="majorBidi" w:eastAsia="Calibri" w:hAnsiTheme="majorBidi" w:cstheme="majorBidi"/>
          <w:lang w:val="lt-LT"/>
        </w:rPr>
        <w:t>ž</w:t>
      </w:r>
      <w:r w:rsidRPr="001225BF">
        <w:rPr>
          <w:rFonts w:asciiTheme="majorBidi" w:hAnsiTheme="majorBidi" w:cstheme="majorBidi"/>
          <w:lang w:val="lt-LT"/>
        </w:rPr>
        <w:t>iaus tarpsnius pagal bendrojo ugdymo, specialiojo ugdymo programų klases</w:t>
      </w:r>
      <w:r>
        <w:rPr>
          <w:rFonts w:asciiTheme="majorBidi" w:hAnsiTheme="majorBidi" w:cstheme="majorBidi"/>
          <w:lang w:val="lt-LT"/>
        </w:rPr>
        <w:t>,</w:t>
      </w:r>
      <w:r w:rsidRPr="00FA532C">
        <w:rPr>
          <w:rFonts w:asciiTheme="majorBidi" w:hAnsiTheme="majorBidi" w:cstheme="majorBidi"/>
          <w:lang w:val="lt-LT"/>
        </w:rPr>
        <w:t xml:space="preserve"> klasifikatorių (pridedama).</w:t>
      </w:r>
    </w:p>
    <w:p w14:paraId="2025AE92" w14:textId="77777777" w:rsidR="006B7CD6" w:rsidRPr="00FA532C" w:rsidRDefault="006B7CD6" w:rsidP="006B7CD6">
      <w:pPr>
        <w:spacing w:after="20"/>
        <w:jc w:val="both"/>
        <w:rPr>
          <w:rFonts w:asciiTheme="majorBidi" w:hAnsiTheme="majorBidi" w:cstheme="majorBidi"/>
          <w:lang w:val="lt-LT"/>
        </w:rPr>
      </w:pPr>
    </w:p>
    <w:p w14:paraId="60A6C831" w14:textId="77777777" w:rsidR="006B7CD6" w:rsidRPr="00FA532C" w:rsidRDefault="006B7CD6" w:rsidP="006B7CD6">
      <w:pPr>
        <w:spacing w:after="20"/>
        <w:jc w:val="both"/>
        <w:rPr>
          <w:rFonts w:asciiTheme="majorBidi" w:hAnsiTheme="majorBidi" w:cstheme="majorBidi"/>
          <w:lang w:val="lt-LT"/>
        </w:rPr>
      </w:pPr>
    </w:p>
    <w:p w14:paraId="795ADFA2" w14:textId="77777777" w:rsidR="006B7CD6" w:rsidRPr="00FA532C" w:rsidRDefault="006B7CD6" w:rsidP="006B7CD6">
      <w:pPr>
        <w:jc w:val="both"/>
        <w:rPr>
          <w:rFonts w:asciiTheme="majorBidi" w:hAnsiTheme="majorBidi" w:cstheme="majorBidi"/>
          <w:lang w:val="lt-LT"/>
        </w:rPr>
      </w:pPr>
      <w:r w:rsidRPr="00FA532C">
        <w:rPr>
          <w:rFonts w:asciiTheme="majorBidi" w:hAnsiTheme="majorBidi" w:cstheme="majorBidi"/>
          <w:lang w:val="lt-LT"/>
        </w:rPr>
        <w:t>Direktorė</w:t>
      </w:r>
      <w:r w:rsidRPr="00FA532C">
        <w:rPr>
          <w:rFonts w:asciiTheme="majorBidi" w:hAnsiTheme="majorBidi" w:cstheme="majorBidi"/>
          <w:lang w:val="lt-LT"/>
        </w:rPr>
        <w:tab/>
      </w:r>
      <w:r w:rsidRPr="00FA532C">
        <w:rPr>
          <w:rFonts w:asciiTheme="majorBidi" w:hAnsiTheme="majorBidi" w:cstheme="majorBidi"/>
          <w:lang w:val="lt-LT"/>
        </w:rPr>
        <w:tab/>
      </w:r>
      <w:r w:rsidRPr="00FA532C">
        <w:rPr>
          <w:rFonts w:asciiTheme="majorBidi" w:hAnsiTheme="majorBidi" w:cstheme="majorBidi"/>
          <w:lang w:val="lt-LT"/>
        </w:rPr>
        <w:tab/>
      </w:r>
      <w:r w:rsidRPr="00FA532C">
        <w:rPr>
          <w:rFonts w:asciiTheme="majorBidi" w:hAnsiTheme="majorBidi" w:cstheme="majorBidi"/>
          <w:lang w:val="lt-LT"/>
        </w:rPr>
        <w:tab/>
      </w:r>
      <w:r w:rsidRPr="00FA532C">
        <w:rPr>
          <w:rFonts w:asciiTheme="majorBidi" w:hAnsiTheme="majorBidi" w:cstheme="majorBidi"/>
          <w:lang w:val="lt-LT"/>
        </w:rPr>
        <w:tab/>
      </w:r>
      <w:r w:rsidRPr="00FA532C">
        <w:rPr>
          <w:rFonts w:asciiTheme="majorBidi" w:hAnsiTheme="majorBidi" w:cstheme="majorBidi"/>
          <w:lang w:val="lt-LT"/>
        </w:rPr>
        <w:tab/>
      </w:r>
      <w:r w:rsidRPr="00FA532C">
        <w:rPr>
          <w:rFonts w:asciiTheme="majorBidi" w:hAnsiTheme="majorBidi" w:cstheme="majorBidi"/>
          <w:lang w:val="lt-LT"/>
        </w:rPr>
        <w:tab/>
      </w:r>
      <w:r w:rsidRPr="00FA532C">
        <w:rPr>
          <w:rFonts w:asciiTheme="majorBidi" w:hAnsiTheme="majorBidi" w:cstheme="majorBidi"/>
          <w:lang w:val="lt-LT"/>
        </w:rPr>
        <w:tab/>
      </w:r>
      <w:r w:rsidRPr="00FA532C">
        <w:rPr>
          <w:rFonts w:asciiTheme="majorBidi" w:hAnsiTheme="majorBidi" w:cstheme="majorBidi"/>
          <w:lang w:val="lt-LT"/>
        </w:rPr>
        <w:tab/>
        <w:t>Rūta Krasauskienė</w:t>
      </w:r>
    </w:p>
    <w:p w14:paraId="2E422FE8" w14:textId="77777777" w:rsidR="006B7CD6" w:rsidRPr="00FA532C" w:rsidRDefault="006B7CD6" w:rsidP="006B7CD6">
      <w:pPr>
        <w:rPr>
          <w:rFonts w:asciiTheme="majorBidi" w:eastAsia="Calibri" w:hAnsiTheme="majorBidi" w:cstheme="majorBidi"/>
          <w:lang w:val="lt-LT"/>
        </w:rPr>
      </w:pPr>
    </w:p>
    <w:p w14:paraId="29F6EC98" w14:textId="60CAB391" w:rsidR="006B7CD6" w:rsidRDefault="006B7CD6" w:rsidP="005668CE">
      <w:pPr>
        <w:pStyle w:val="Standarduser"/>
        <w:ind w:left="5953"/>
        <w:rPr>
          <w:rFonts w:asciiTheme="majorBidi" w:eastAsia="Times New Roman" w:hAnsiTheme="majorBidi" w:cstheme="majorBidi"/>
          <w:lang w:val="lt-LT"/>
        </w:rPr>
      </w:pPr>
    </w:p>
    <w:p w14:paraId="5B57AB40" w14:textId="4D518D77" w:rsidR="006B7CD6" w:rsidRDefault="006B7CD6" w:rsidP="005668CE">
      <w:pPr>
        <w:pStyle w:val="Standarduser"/>
        <w:ind w:left="5953"/>
        <w:rPr>
          <w:rFonts w:asciiTheme="majorBidi" w:eastAsia="Times New Roman" w:hAnsiTheme="majorBidi" w:cstheme="majorBidi"/>
          <w:lang w:val="lt-LT"/>
        </w:rPr>
      </w:pPr>
    </w:p>
    <w:p w14:paraId="4CACF88E" w14:textId="22C82FC3" w:rsidR="006B7CD6" w:rsidRDefault="006B7CD6" w:rsidP="005668CE">
      <w:pPr>
        <w:pStyle w:val="Standarduser"/>
        <w:ind w:left="5953"/>
        <w:rPr>
          <w:rFonts w:asciiTheme="majorBidi" w:eastAsia="Times New Roman" w:hAnsiTheme="majorBidi" w:cstheme="majorBidi"/>
          <w:lang w:val="lt-LT"/>
        </w:rPr>
      </w:pPr>
    </w:p>
    <w:p w14:paraId="74DD0CF3" w14:textId="5F46C08F" w:rsidR="006B7CD6" w:rsidRDefault="006B7CD6" w:rsidP="005668CE">
      <w:pPr>
        <w:pStyle w:val="Standarduser"/>
        <w:ind w:left="5953"/>
        <w:rPr>
          <w:rFonts w:asciiTheme="majorBidi" w:eastAsia="Times New Roman" w:hAnsiTheme="majorBidi" w:cstheme="majorBidi"/>
          <w:lang w:val="lt-LT"/>
        </w:rPr>
      </w:pPr>
    </w:p>
    <w:p w14:paraId="38561893" w14:textId="59F98516" w:rsidR="006B7CD6" w:rsidRDefault="006B7CD6" w:rsidP="005668CE">
      <w:pPr>
        <w:pStyle w:val="Standarduser"/>
        <w:ind w:left="5953"/>
        <w:rPr>
          <w:rFonts w:asciiTheme="majorBidi" w:eastAsia="Times New Roman" w:hAnsiTheme="majorBidi" w:cstheme="majorBidi"/>
          <w:lang w:val="lt-LT"/>
        </w:rPr>
      </w:pPr>
    </w:p>
    <w:p w14:paraId="547373FC" w14:textId="6C355FF6" w:rsidR="006B7CD6" w:rsidRDefault="006B7CD6" w:rsidP="005668CE">
      <w:pPr>
        <w:pStyle w:val="Standarduser"/>
        <w:ind w:left="5953"/>
        <w:rPr>
          <w:rFonts w:asciiTheme="majorBidi" w:eastAsia="Times New Roman" w:hAnsiTheme="majorBidi" w:cstheme="majorBidi"/>
          <w:lang w:val="lt-LT"/>
        </w:rPr>
      </w:pPr>
    </w:p>
    <w:p w14:paraId="56AF6344" w14:textId="77777777" w:rsidR="006B7CD6" w:rsidRDefault="006B7CD6" w:rsidP="005668CE">
      <w:pPr>
        <w:pStyle w:val="Standarduser"/>
        <w:ind w:left="5953"/>
        <w:rPr>
          <w:rFonts w:asciiTheme="majorBidi" w:eastAsia="Times New Roman" w:hAnsiTheme="majorBidi" w:cstheme="majorBidi"/>
          <w:lang w:val="lt-LT"/>
        </w:rPr>
      </w:pPr>
    </w:p>
    <w:p w14:paraId="34C32672" w14:textId="2222BE9A" w:rsidR="005668CE" w:rsidRPr="003D24D6" w:rsidRDefault="005668CE" w:rsidP="005668CE">
      <w:pPr>
        <w:pStyle w:val="Standarduser"/>
        <w:ind w:left="5953"/>
        <w:rPr>
          <w:rFonts w:asciiTheme="majorBidi" w:eastAsia="Times New Roman" w:hAnsiTheme="majorBidi" w:cstheme="majorBidi"/>
          <w:lang w:val="lt-LT"/>
        </w:rPr>
      </w:pPr>
      <w:r w:rsidRPr="003D24D6">
        <w:rPr>
          <w:rFonts w:asciiTheme="majorBidi" w:eastAsia="Times New Roman" w:hAnsiTheme="majorBidi" w:cstheme="majorBidi"/>
          <w:lang w:val="lt-LT"/>
        </w:rPr>
        <w:t>PATVIRTINTA</w:t>
      </w:r>
    </w:p>
    <w:p w14:paraId="3DA6A248" w14:textId="37569209" w:rsidR="005668CE" w:rsidRPr="003D24D6" w:rsidRDefault="005668CE" w:rsidP="005668CE">
      <w:pPr>
        <w:pStyle w:val="Standarduser"/>
        <w:ind w:left="5953"/>
        <w:rPr>
          <w:rFonts w:asciiTheme="majorBidi" w:eastAsia="Times New Roman" w:hAnsiTheme="majorBidi" w:cstheme="majorBidi"/>
          <w:lang w:val="lt-LT"/>
        </w:rPr>
      </w:pPr>
      <w:r w:rsidRPr="003D24D6">
        <w:rPr>
          <w:rFonts w:asciiTheme="majorBidi" w:eastAsia="Times New Roman" w:hAnsiTheme="majorBidi" w:cstheme="majorBidi"/>
          <w:lang w:val="lt-LT"/>
        </w:rPr>
        <w:t xml:space="preserve">Nacionalinės švietimo agentūros direktoriaus 2022 m. </w:t>
      </w:r>
      <w:r w:rsidR="000C5E19">
        <w:rPr>
          <w:rFonts w:asciiTheme="majorBidi" w:eastAsia="Times New Roman" w:hAnsiTheme="majorBidi" w:cstheme="majorBidi"/>
          <w:lang w:val="lt-LT"/>
        </w:rPr>
        <w:t>vasario 18</w:t>
      </w:r>
      <w:r w:rsidRPr="003D24D6">
        <w:rPr>
          <w:rFonts w:asciiTheme="majorBidi" w:eastAsia="Times New Roman" w:hAnsiTheme="majorBidi" w:cstheme="majorBidi"/>
          <w:lang w:val="lt-LT"/>
        </w:rPr>
        <w:t xml:space="preserve"> d. įsakymu Nr. </w:t>
      </w:r>
      <w:r w:rsidR="000C5E19">
        <w:rPr>
          <w:rFonts w:asciiTheme="majorBidi" w:eastAsia="Times New Roman" w:hAnsiTheme="majorBidi" w:cstheme="majorBidi"/>
          <w:lang w:val="lt-LT"/>
        </w:rPr>
        <w:t>VK-89</w:t>
      </w:r>
      <w:bookmarkStart w:id="0" w:name="_GoBack"/>
      <w:bookmarkEnd w:id="0"/>
    </w:p>
    <w:p w14:paraId="0F2587F7" w14:textId="77777777" w:rsidR="00991873" w:rsidRPr="005668CE" w:rsidRDefault="00991873">
      <w:pPr>
        <w:rPr>
          <w:rFonts w:asciiTheme="majorBidi" w:hAnsiTheme="majorBidi" w:cstheme="majorBidi"/>
          <w:lang w:val="lt-LT"/>
        </w:rPr>
      </w:pPr>
    </w:p>
    <w:p w14:paraId="2DDDBBB0" w14:textId="794494BE" w:rsidR="00991873" w:rsidRPr="005668CE" w:rsidRDefault="00991873" w:rsidP="00991873">
      <w:pPr>
        <w:tabs>
          <w:tab w:val="left" w:pos="1701"/>
        </w:tabs>
        <w:ind w:firstLine="1276"/>
        <w:jc w:val="center"/>
        <w:rPr>
          <w:rFonts w:asciiTheme="majorBidi" w:hAnsiTheme="majorBidi" w:cstheme="majorBidi"/>
          <w:b/>
          <w:lang w:val="lt-LT"/>
        </w:rPr>
      </w:pPr>
      <w:r w:rsidRPr="005668CE">
        <w:rPr>
          <w:rFonts w:asciiTheme="majorBidi" w:eastAsia="Times New Roman" w:hAnsiTheme="majorBidi" w:cstheme="majorBidi"/>
          <w:b/>
          <w:bCs/>
          <w:caps/>
          <w:lang w:val="lt-LT"/>
        </w:rPr>
        <w:t>Neformaliojo Vaikų Švietimo</w:t>
      </w:r>
      <w:r w:rsidRPr="005668CE">
        <w:rPr>
          <w:rFonts w:asciiTheme="majorBidi" w:hAnsiTheme="majorBidi" w:cstheme="majorBidi"/>
          <w:b/>
          <w:lang w:val="lt-LT"/>
        </w:rPr>
        <w:t xml:space="preserve"> PROGRAMOS</w:t>
      </w:r>
      <w:r w:rsidR="00926B14">
        <w:rPr>
          <w:rFonts w:asciiTheme="majorBidi" w:hAnsiTheme="majorBidi" w:cstheme="majorBidi"/>
          <w:b/>
          <w:lang w:val="lt-LT"/>
        </w:rPr>
        <w:t>,</w:t>
      </w:r>
      <w:r w:rsidRPr="005668CE">
        <w:rPr>
          <w:rFonts w:asciiTheme="majorBidi" w:hAnsiTheme="majorBidi" w:cstheme="majorBidi"/>
          <w:b/>
          <w:lang w:val="lt-LT"/>
        </w:rPr>
        <w:t xml:space="preserve"> ORIENTUOTOS </w:t>
      </w:r>
      <w:r w:rsidR="00926B14">
        <w:rPr>
          <w:rFonts w:asciiTheme="majorBidi" w:hAnsiTheme="majorBidi" w:cstheme="majorBidi"/>
          <w:b/>
          <w:lang w:val="lt-LT"/>
        </w:rPr>
        <w:t xml:space="preserve">Į </w:t>
      </w:r>
      <w:r w:rsidR="004C4EF4" w:rsidRPr="005668CE">
        <w:rPr>
          <w:rFonts w:asciiTheme="majorBidi" w:hAnsiTheme="majorBidi" w:cstheme="majorBidi"/>
          <w:b/>
          <w:lang w:val="lt-LT"/>
        </w:rPr>
        <w:t>AM</w:t>
      </w:r>
      <w:r w:rsidR="004C4EF4" w:rsidRPr="005668CE">
        <w:rPr>
          <w:rFonts w:asciiTheme="majorBidi" w:eastAsia="Calibri" w:hAnsiTheme="majorBidi" w:cstheme="majorBidi"/>
          <w:b/>
          <w:lang w:val="lt-LT"/>
        </w:rPr>
        <w:t>Ž</w:t>
      </w:r>
      <w:r w:rsidR="004C4EF4" w:rsidRPr="005668CE">
        <w:rPr>
          <w:rFonts w:asciiTheme="majorBidi" w:hAnsiTheme="majorBidi" w:cstheme="majorBidi"/>
          <w:b/>
          <w:lang w:val="lt-LT"/>
        </w:rPr>
        <w:t>IAUS TARPSNI</w:t>
      </w:r>
      <w:r w:rsidR="004C4EF4">
        <w:rPr>
          <w:rFonts w:asciiTheme="majorBidi" w:hAnsiTheme="majorBidi" w:cstheme="majorBidi"/>
          <w:b/>
          <w:lang w:val="lt-LT"/>
        </w:rPr>
        <w:t>U</w:t>
      </w:r>
      <w:r w:rsidR="004C4EF4" w:rsidRPr="005668CE">
        <w:rPr>
          <w:rFonts w:asciiTheme="majorBidi" w:hAnsiTheme="majorBidi" w:cstheme="majorBidi"/>
          <w:b/>
          <w:lang w:val="lt-LT"/>
        </w:rPr>
        <w:t>S</w:t>
      </w:r>
      <w:r w:rsidR="004C4EF4">
        <w:rPr>
          <w:rFonts w:asciiTheme="majorBidi" w:hAnsiTheme="majorBidi" w:cstheme="majorBidi"/>
          <w:b/>
          <w:lang w:val="lt-LT"/>
        </w:rPr>
        <w:t xml:space="preserve"> PAGAL</w:t>
      </w:r>
      <w:r w:rsidR="004C4EF4" w:rsidRPr="005668CE">
        <w:rPr>
          <w:rFonts w:asciiTheme="majorBidi" w:hAnsiTheme="majorBidi" w:cstheme="majorBidi"/>
          <w:b/>
          <w:lang w:val="lt-LT"/>
        </w:rPr>
        <w:t xml:space="preserve"> </w:t>
      </w:r>
      <w:r w:rsidR="00AF298B" w:rsidRPr="005668CE">
        <w:rPr>
          <w:rFonts w:asciiTheme="majorBidi" w:hAnsiTheme="majorBidi" w:cstheme="majorBidi"/>
          <w:b/>
          <w:lang w:val="lt-LT"/>
        </w:rPr>
        <w:t>BENDROJO UGDYMO</w:t>
      </w:r>
      <w:r w:rsidR="004C4EF4">
        <w:rPr>
          <w:rFonts w:asciiTheme="majorBidi" w:hAnsiTheme="majorBidi" w:cstheme="majorBidi"/>
          <w:b/>
          <w:lang w:val="lt-LT"/>
        </w:rPr>
        <w:t>,</w:t>
      </w:r>
      <w:r w:rsidR="00AF298B">
        <w:rPr>
          <w:rFonts w:asciiTheme="majorBidi" w:hAnsiTheme="majorBidi" w:cstheme="majorBidi"/>
          <w:b/>
          <w:lang w:val="lt-LT"/>
        </w:rPr>
        <w:t xml:space="preserve"> </w:t>
      </w:r>
      <w:r w:rsidRPr="005668CE">
        <w:rPr>
          <w:rFonts w:asciiTheme="majorBidi" w:hAnsiTheme="majorBidi" w:cstheme="majorBidi"/>
          <w:b/>
          <w:lang w:val="lt-LT"/>
        </w:rPr>
        <w:t xml:space="preserve">SPECIALIOJO UGDYMO </w:t>
      </w:r>
      <w:r w:rsidR="00AF298B" w:rsidRPr="005668CE">
        <w:rPr>
          <w:rFonts w:asciiTheme="majorBidi" w:hAnsiTheme="majorBidi" w:cstheme="majorBidi"/>
          <w:b/>
          <w:lang w:val="lt-LT"/>
        </w:rPr>
        <w:t>PROGRA</w:t>
      </w:r>
      <w:r w:rsidR="00AF298B">
        <w:rPr>
          <w:rFonts w:asciiTheme="majorBidi" w:hAnsiTheme="majorBidi" w:cstheme="majorBidi"/>
          <w:b/>
          <w:lang w:val="lt-LT"/>
        </w:rPr>
        <w:t>M</w:t>
      </w:r>
      <w:r w:rsidR="004C4EF4">
        <w:rPr>
          <w:rFonts w:asciiTheme="majorBidi" w:hAnsiTheme="majorBidi" w:cstheme="majorBidi"/>
          <w:b/>
          <w:lang w:val="lt-LT"/>
        </w:rPr>
        <w:t>Ų KLASES</w:t>
      </w:r>
    </w:p>
    <w:p w14:paraId="2E76282E" w14:textId="77777777" w:rsidR="00991873" w:rsidRPr="005668CE" w:rsidRDefault="00991873" w:rsidP="00991873">
      <w:pPr>
        <w:tabs>
          <w:tab w:val="left" w:pos="1701"/>
        </w:tabs>
        <w:ind w:firstLine="1276"/>
        <w:jc w:val="both"/>
        <w:rPr>
          <w:rFonts w:asciiTheme="majorBidi" w:hAnsiTheme="majorBidi" w:cstheme="majorBidi"/>
          <w:highlight w:val="cyan"/>
          <w:lang w:val="lt-LT"/>
        </w:rPr>
      </w:pPr>
    </w:p>
    <w:tbl>
      <w:tblPr>
        <w:tblW w:w="9808" w:type="dxa"/>
        <w:tblLayout w:type="fixed"/>
        <w:tblCellMar>
          <w:left w:w="10" w:type="dxa"/>
          <w:right w:w="10" w:type="dxa"/>
        </w:tblCellMar>
        <w:tblLook w:val="04A0" w:firstRow="1" w:lastRow="0" w:firstColumn="1" w:lastColumn="0" w:noHBand="0" w:noVBand="1"/>
      </w:tblPr>
      <w:tblGrid>
        <w:gridCol w:w="4154"/>
        <w:gridCol w:w="5654"/>
      </w:tblGrid>
      <w:tr w:rsidR="00991873" w:rsidRPr="005668CE" w14:paraId="63F9FDDD" w14:textId="77777777" w:rsidTr="00986CFC">
        <w:trPr>
          <w:trHeight w:val="60"/>
        </w:trPr>
        <w:tc>
          <w:tcPr>
            <w:tcW w:w="4154"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05F02D01" w14:textId="77777777" w:rsidR="00991873" w:rsidRPr="005668CE" w:rsidRDefault="00991873" w:rsidP="00C17D75">
            <w:pPr>
              <w:pStyle w:val="Standarduser"/>
              <w:tabs>
                <w:tab w:val="left" w:pos="7740"/>
              </w:tabs>
              <w:spacing w:after="57" w:line="276" w:lineRule="auto"/>
              <w:rPr>
                <w:rFonts w:asciiTheme="majorBidi" w:eastAsia="Times New Roman" w:hAnsiTheme="majorBidi" w:cstheme="majorBidi"/>
                <w:lang w:val="lt-LT"/>
              </w:rPr>
            </w:pPr>
            <w:r w:rsidRPr="005668CE">
              <w:rPr>
                <w:rFonts w:asciiTheme="majorBidi" w:eastAsia="Times New Roman" w:hAnsiTheme="majorBidi" w:cstheme="majorBidi"/>
                <w:lang w:val="lt-LT"/>
              </w:rPr>
              <w:t>Klasifikatoriaus pavadinimas lietuvių kalba</w:t>
            </w:r>
          </w:p>
        </w:tc>
        <w:tc>
          <w:tcPr>
            <w:tcW w:w="565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9FB2CFE" w14:textId="570B41A5" w:rsidR="00991873" w:rsidRPr="005668CE" w:rsidRDefault="00991873" w:rsidP="00991873">
            <w:pPr>
              <w:tabs>
                <w:tab w:val="left" w:pos="1701"/>
              </w:tabs>
              <w:rPr>
                <w:rFonts w:asciiTheme="majorBidi" w:eastAsia="Calibri" w:hAnsiTheme="majorBidi" w:cstheme="majorBidi"/>
                <w:shd w:val="clear" w:color="auto" w:fill="FFFFFF"/>
                <w:lang w:val="lt-LT"/>
              </w:rPr>
            </w:pPr>
            <w:r w:rsidRPr="005668CE">
              <w:rPr>
                <w:rFonts w:asciiTheme="majorBidi" w:eastAsia="Times New Roman" w:hAnsiTheme="majorBidi" w:cstheme="majorBidi"/>
                <w:bCs/>
                <w:lang w:val="lt-LT"/>
              </w:rPr>
              <w:t>Neformaliojo vaikų švietimo</w:t>
            </w:r>
            <w:r w:rsidRPr="005668CE">
              <w:rPr>
                <w:rFonts w:asciiTheme="majorBidi" w:hAnsiTheme="majorBidi" w:cstheme="majorBidi"/>
                <w:lang w:val="lt-LT"/>
              </w:rPr>
              <w:t xml:space="preserve"> programos, orientuotos </w:t>
            </w:r>
            <w:r w:rsidR="00926B14">
              <w:rPr>
                <w:rFonts w:asciiTheme="majorBidi" w:hAnsiTheme="majorBidi" w:cstheme="majorBidi"/>
                <w:lang w:val="lt-LT"/>
              </w:rPr>
              <w:t xml:space="preserve">į </w:t>
            </w:r>
            <w:r w:rsidRPr="005668CE">
              <w:rPr>
                <w:rFonts w:asciiTheme="majorBidi" w:hAnsiTheme="majorBidi" w:cstheme="majorBidi"/>
                <w:lang w:val="lt-LT"/>
              </w:rPr>
              <w:t>am</w:t>
            </w:r>
            <w:r w:rsidRPr="005668CE">
              <w:rPr>
                <w:rFonts w:asciiTheme="majorBidi" w:eastAsia="Calibri" w:hAnsiTheme="majorBidi" w:cstheme="majorBidi"/>
                <w:lang w:val="lt-LT"/>
              </w:rPr>
              <w:t>ž</w:t>
            </w:r>
            <w:r w:rsidR="000C1D96" w:rsidRPr="005668CE">
              <w:rPr>
                <w:rFonts w:asciiTheme="majorBidi" w:hAnsiTheme="majorBidi" w:cstheme="majorBidi"/>
                <w:lang w:val="lt-LT"/>
              </w:rPr>
              <w:t>iaus tarpsni</w:t>
            </w:r>
            <w:r w:rsidR="00926B14">
              <w:rPr>
                <w:rFonts w:asciiTheme="majorBidi" w:hAnsiTheme="majorBidi" w:cstheme="majorBidi"/>
                <w:lang w:val="lt-LT"/>
              </w:rPr>
              <w:t>u</w:t>
            </w:r>
            <w:r w:rsidR="000C1D96" w:rsidRPr="005668CE">
              <w:rPr>
                <w:rFonts w:asciiTheme="majorBidi" w:hAnsiTheme="majorBidi" w:cstheme="majorBidi"/>
                <w:lang w:val="lt-LT"/>
              </w:rPr>
              <w:t>s</w:t>
            </w:r>
            <w:r w:rsidRPr="005668CE">
              <w:rPr>
                <w:rFonts w:asciiTheme="majorBidi" w:hAnsiTheme="majorBidi" w:cstheme="majorBidi"/>
                <w:lang w:val="lt-LT"/>
              </w:rPr>
              <w:t xml:space="preserve"> pagal bendrojo ugdymo, specialiojo ugdymo programų klases</w:t>
            </w:r>
          </w:p>
        </w:tc>
      </w:tr>
      <w:tr w:rsidR="00991873" w:rsidRPr="005668CE" w14:paraId="213BB272" w14:textId="77777777" w:rsidTr="00986CFC">
        <w:trPr>
          <w:trHeight w:val="60"/>
        </w:trPr>
        <w:tc>
          <w:tcPr>
            <w:tcW w:w="4154"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088CEF37" w14:textId="77777777" w:rsidR="00991873" w:rsidRPr="005668CE" w:rsidRDefault="00991873" w:rsidP="00C17D75">
            <w:pPr>
              <w:pStyle w:val="Standarduser"/>
              <w:tabs>
                <w:tab w:val="left" w:pos="7740"/>
              </w:tabs>
              <w:spacing w:after="57" w:line="276" w:lineRule="auto"/>
              <w:rPr>
                <w:rFonts w:asciiTheme="majorBidi" w:eastAsia="Times New Roman" w:hAnsiTheme="majorBidi" w:cstheme="majorBidi"/>
                <w:lang w:val="lt-LT"/>
              </w:rPr>
            </w:pPr>
            <w:r w:rsidRPr="005668CE">
              <w:rPr>
                <w:rFonts w:asciiTheme="majorBidi" w:eastAsia="Times New Roman" w:hAnsiTheme="majorBidi" w:cstheme="majorBidi"/>
                <w:lang w:val="lt-LT"/>
              </w:rPr>
              <w:t>Klasifikatoriaus pavadinimas anglų kalba</w:t>
            </w:r>
          </w:p>
        </w:tc>
        <w:tc>
          <w:tcPr>
            <w:tcW w:w="565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1C1C1FC" w14:textId="77777777" w:rsidR="00991873" w:rsidRPr="005668CE" w:rsidRDefault="00C17D75" w:rsidP="00C17D75">
            <w:pPr>
              <w:rPr>
                <w:rFonts w:asciiTheme="majorBidi" w:hAnsiTheme="majorBidi" w:cstheme="majorBidi"/>
                <w:lang w:val="lt-LT"/>
              </w:rPr>
            </w:pPr>
            <w:r w:rsidRPr="005668CE">
              <w:rPr>
                <w:rFonts w:asciiTheme="majorBidi" w:hAnsiTheme="majorBidi" w:cstheme="majorBidi"/>
                <w:lang w:val="lt-LT"/>
              </w:rPr>
              <w:t>Non-formal education programs for children focused on the age group</w:t>
            </w:r>
            <w:r w:rsidR="000C1D96" w:rsidRPr="005668CE">
              <w:rPr>
                <w:rFonts w:asciiTheme="majorBidi" w:hAnsiTheme="majorBidi" w:cstheme="majorBidi"/>
                <w:lang w:val="lt-LT"/>
              </w:rPr>
              <w:t>s</w:t>
            </w:r>
            <w:r w:rsidRPr="005668CE">
              <w:rPr>
                <w:rFonts w:asciiTheme="majorBidi" w:hAnsiTheme="majorBidi" w:cstheme="majorBidi"/>
                <w:lang w:val="lt-LT"/>
              </w:rPr>
              <w:t xml:space="preserve"> by classes of general education and special education programs</w:t>
            </w:r>
          </w:p>
        </w:tc>
      </w:tr>
      <w:tr w:rsidR="00991873" w:rsidRPr="005668CE" w14:paraId="0BF5020B" w14:textId="77777777" w:rsidTr="00986CFC">
        <w:trPr>
          <w:trHeight w:val="60"/>
        </w:trPr>
        <w:tc>
          <w:tcPr>
            <w:tcW w:w="4154"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0A398759" w14:textId="77777777" w:rsidR="00991873" w:rsidRPr="005668CE" w:rsidRDefault="00991873" w:rsidP="00986CFC">
            <w:pPr>
              <w:pStyle w:val="Standarduser"/>
              <w:tabs>
                <w:tab w:val="left" w:pos="7740"/>
              </w:tabs>
              <w:spacing w:before="57" w:after="57" w:line="276" w:lineRule="auto"/>
              <w:rPr>
                <w:rFonts w:asciiTheme="majorBidi" w:eastAsia="Times New Roman" w:hAnsiTheme="majorBidi" w:cstheme="majorBidi"/>
                <w:lang w:val="lt-LT"/>
              </w:rPr>
            </w:pPr>
            <w:r w:rsidRPr="005668CE">
              <w:rPr>
                <w:rFonts w:asciiTheme="majorBidi" w:eastAsia="Times New Roman" w:hAnsiTheme="majorBidi" w:cstheme="majorBidi"/>
                <w:lang w:val="lt-LT"/>
              </w:rPr>
              <w:t>Klasifikatoriaus pavadinimo lietuvių kalba abėcėlinė santrumpa</w:t>
            </w:r>
          </w:p>
        </w:tc>
        <w:tc>
          <w:tcPr>
            <w:tcW w:w="565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0A2331" w14:textId="77777777" w:rsidR="00991873" w:rsidRPr="005668CE" w:rsidRDefault="00991873" w:rsidP="00986CFC">
            <w:pPr>
              <w:pStyle w:val="Standarduser"/>
              <w:tabs>
                <w:tab w:val="left" w:pos="7740"/>
              </w:tabs>
              <w:spacing w:before="57" w:after="57" w:line="276" w:lineRule="auto"/>
              <w:jc w:val="both"/>
              <w:rPr>
                <w:rFonts w:asciiTheme="majorBidi" w:eastAsia="Times New Roman" w:hAnsiTheme="majorBidi" w:cstheme="majorBidi"/>
                <w:lang w:val="lt-LT"/>
              </w:rPr>
            </w:pPr>
            <w:r w:rsidRPr="005668CE">
              <w:rPr>
                <w:rFonts w:asciiTheme="majorBidi" w:eastAsia="Times New Roman" w:hAnsiTheme="majorBidi" w:cstheme="majorBidi"/>
                <w:lang w:val="lt-LT"/>
              </w:rPr>
              <w:t>KL_NSPR_KL4</w:t>
            </w:r>
          </w:p>
        </w:tc>
      </w:tr>
      <w:tr w:rsidR="00991873" w:rsidRPr="005668CE" w14:paraId="34F01B8B" w14:textId="77777777" w:rsidTr="00986CFC">
        <w:trPr>
          <w:trHeight w:val="60"/>
        </w:trPr>
        <w:tc>
          <w:tcPr>
            <w:tcW w:w="4154"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515C2168" w14:textId="77777777" w:rsidR="00991873" w:rsidRPr="005668CE" w:rsidRDefault="00991873" w:rsidP="00986CFC">
            <w:pPr>
              <w:pStyle w:val="Standarduser"/>
              <w:tabs>
                <w:tab w:val="left" w:pos="7740"/>
              </w:tabs>
              <w:spacing w:before="57" w:after="57" w:line="276" w:lineRule="auto"/>
              <w:rPr>
                <w:rFonts w:asciiTheme="majorBidi" w:eastAsia="Times New Roman" w:hAnsiTheme="majorBidi" w:cstheme="majorBidi"/>
                <w:lang w:val="lt-LT"/>
              </w:rPr>
            </w:pPr>
            <w:r w:rsidRPr="005668CE">
              <w:rPr>
                <w:rFonts w:asciiTheme="majorBidi" w:eastAsia="Times New Roman" w:hAnsiTheme="majorBidi" w:cstheme="majorBidi"/>
                <w:lang w:val="lt-LT"/>
              </w:rPr>
              <w:t>Klasifikatoriaus paskirtis</w:t>
            </w:r>
          </w:p>
        </w:tc>
        <w:tc>
          <w:tcPr>
            <w:tcW w:w="565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67A8293" w14:textId="62FB694E" w:rsidR="00991873" w:rsidRPr="005668CE" w:rsidRDefault="00991873" w:rsidP="00986CFC">
            <w:pPr>
              <w:pStyle w:val="Standarduser"/>
              <w:tabs>
                <w:tab w:val="left" w:pos="7740"/>
              </w:tabs>
              <w:spacing w:before="57" w:after="57" w:line="276" w:lineRule="auto"/>
              <w:rPr>
                <w:rFonts w:asciiTheme="majorBidi" w:eastAsia="Times New Roman" w:hAnsiTheme="majorBidi" w:cstheme="majorBidi"/>
                <w:lang w:val="lt-LT"/>
              </w:rPr>
            </w:pPr>
            <w:r w:rsidRPr="005668CE">
              <w:rPr>
                <w:rFonts w:asciiTheme="majorBidi" w:hAnsiTheme="majorBidi" w:cstheme="majorBidi"/>
                <w:lang w:val="lt-LT"/>
              </w:rPr>
              <w:t>Suskir</w:t>
            </w:r>
            <w:r w:rsidR="005668CE">
              <w:rPr>
                <w:rFonts w:asciiTheme="majorBidi" w:hAnsiTheme="majorBidi" w:cstheme="majorBidi"/>
                <w:lang w:val="lt-LT"/>
              </w:rPr>
              <w:t>s</w:t>
            </w:r>
            <w:r w:rsidRPr="005668CE">
              <w:rPr>
                <w:rFonts w:asciiTheme="majorBidi" w:hAnsiTheme="majorBidi" w:cstheme="majorBidi"/>
                <w:lang w:val="lt-LT"/>
              </w:rPr>
              <w:t xml:space="preserve">tyti NVŠ programas pagal </w:t>
            </w:r>
            <w:r w:rsidR="00926B14">
              <w:rPr>
                <w:rFonts w:asciiTheme="majorBidi" w:hAnsiTheme="majorBidi" w:cstheme="majorBidi"/>
                <w:lang w:val="lt-LT"/>
              </w:rPr>
              <w:t xml:space="preserve">bendrojo ugdymo, specialiojo ugdymo </w:t>
            </w:r>
            <w:r w:rsidRPr="005668CE">
              <w:rPr>
                <w:rFonts w:asciiTheme="majorBidi" w:hAnsiTheme="majorBidi" w:cstheme="majorBidi"/>
                <w:lang w:val="lt-LT"/>
              </w:rPr>
              <w:t xml:space="preserve">klases, </w:t>
            </w:r>
            <w:r w:rsidR="000C1D96" w:rsidRPr="005668CE">
              <w:rPr>
                <w:rFonts w:asciiTheme="majorBidi" w:hAnsiTheme="majorBidi" w:cstheme="majorBidi"/>
                <w:lang w:val="lt-LT"/>
              </w:rPr>
              <w:t>orientuo</w:t>
            </w:r>
            <w:r w:rsidR="00926B14">
              <w:rPr>
                <w:rFonts w:asciiTheme="majorBidi" w:hAnsiTheme="majorBidi" w:cstheme="majorBidi"/>
                <w:lang w:val="lt-LT"/>
              </w:rPr>
              <w:t>jantis</w:t>
            </w:r>
            <w:r w:rsidR="000C1D96" w:rsidRPr="005668CE">
              <w:rPr>
                <w:rFonts w:asciiTheme="majorBidi" w:hAnsiTheme="majorBidi" w:cstheme="majorBidi"/>
                <w:lang w:val="lt-LT"/>
              </w:rPr>
              <w:t xml:space="preserve"> į mokini</w:t>
            </w:r>
            <w:r w:rsidR="00AF298B">
              <w:rPr>
                <w:rFonts w:asciiTheme="majorBidi" w:hAnsiTheme="majorBidi" w:cstheme="majorBidi"/>
                <w:lang w:val="lt-LT"/>
              </w:rPr>
              <w:t>ų</w:t>
            </w:r>
            <w:r w:rsidR="000C1D96" w:rsidRPr="005668CE">
              <w:rPr>
                <w:rFonts w:asciiTheme="majorBidi" w:hAnsiTheme="majorBidi" w:cstheme="majorBidi"/>
                <w:lang w:val="lt-LT"/>
              </w:rPr>
              <w:t xml:space="preserve"> amžiaus tarpsn</w:t>
            </w:r>
            <w:r w:rsidR="00926B14">
              <w:rPr>
                <w:rFonts w:asciiTheme="majorBidi" w:hAnsiTheme="majorBidi" w:cstheme="majorBidi"/>
                <w:lang w:val="lt-LT"/>
              </w:rPr>
              <w:t>ius</w:t>
            </w:r>
            <w:r w:rsidRPr="005668CE">
              <w:rPr>
                <w:rFonts w:asciiTheme="majorBidi" w:hAnsiTheme="majorBidi" w:cstheme="majorBidi"/>
                <w:lang w:val="lt-LT"/>
              </w:rPr>
              <w:t xml:space="preserve"> </w:t>
            </w:r>
            <w:r w:rsidRPr="005668CE">
              <w:rPr>
                <w:rFonts w:asciiTheme="majorBidi" w:eastAsia="Times New Roman" w:hAnsiTheme="majorBidi" w:cstheme="majorBidi"/>
                <w:lang w:val="lt-LT"/>
              </w:rPr>
              <w:t xml:space="preserve">(pagal </w:t>
            </w:r>
            <w:r w:rsidR="005668CE">
              <w:rPr>
                <w:rFonts w:asciiTheme="majorBidi" w:eastAsia="Times New Roman" w:hAnsiTheme="majorBidi" w:cstheme="majorBidi"/>
                <w:lang w:val="lt-LT"/>
              </w:rPr>
              <w:t>švietimo, mokslo ir sporto ministro</w:t>
            </w:r>
            <w:r w:rsidR="005668CE" w:rsidRPr="005668CE">
              <w:rPr>
                <w:rFonts w:asciiTheme="majorBidi" w:eastAsia="Times New Roman" w:hAnsiTheme="majorBidi" w:cstheme="majorBidi"/>
                <w:lang w:val="lt-LT"/>
              </w:rPr>
              <w:t xml:space="preserve"> </w:t>
            </w:r>
            <w:r w:rsidRPr="005668CE">
              <w:rPr>
                <w:rFonts w:asciiTheme="majorBidi" w:eastAsia="Times New Roman" w:hAnsiTheme="majorBidi" w:cstheme="majorBidi"/>
                <w:lang w:val="lt-LT"/>
              </w:rPr>
              <w:t>2022 m. sausio 10</w:t>
            </w:r>
            <w:r w:rsidR="005668CE">
              <w:rPr>
                <w:rFonts w:asciiTheme="majorBidi" w:eastAsia="Calibri" w:hAnsiTheme="majorBidi" w:cstheme="majorBidi"/>
                <w:lang w:val="lt-LT"/>
              </w:rPr>
              <w:t> </w:t>
            </w:r>
            <w:r w:rsidRPr="005668CE">
              <w:rPr>
                <w:rFonts w:asciiTheme="majorBidi" w:eastAsia="Calibri" w:hAnsiTheme="majorBidi" w:cstheme="majorBidi"/>
                <w:lang w:val="lt-LT"/>
              </w:rPr>
              <w:t>d. įsakymą Nr.</w:t>
            </w:r>
            <w:r w:rsidR="005668CE">
              <w:rPr>
                <w:rFonts w:asciiTheme="majorBidi" w:eastAsia="Calibri" w:hAnsiTheme="majorBidi" w:cstheme="majorBidi"/>
                <w:lang w:val="lt-LT"/>
              </w:rPr>
              <w:t> </w:t>
            </w:r>
            <w:r w:rsidRPr="005668CE">
              <w:rPr>
                <w:rFonts w:asciiTheme="majorBidi" w:eastAsia="Calibri" w:hAnsiTheme="majorBidi" w:cstheme="majorBidi"/>
                <w:lang w:val="lt-LT"/>
              </w:rPr>
              <w:t xml:space="preserve">V-46 </w:t>
            </w:r>
            <w:r w:rsidR="005668CE">
              <w:rPr>
                <w:rFonts w:asciiTheme="majorBidi" w:eastAsia="Calibri" w:hAnsiTheme="majorBidi" w:cstheme="majorBidi"/>
                <w:lang w:val="lt-LT"/>
              </w:rPr>
              <w:t>„</w:t>
            </w:r>
            <w:r w:rsidRPr="005668CE">
              <w:rPr>
                <w:rFonts w:asciiTheme="majorBidi" w:eastAsia="Calibri" w:hAnsiTheme="majorBidi" w:cstheme="majorBidi"/>
                <w:lang w:val="lt-LT"/>
              </w:rPr>
              <w:t xml:space="preserve">Dėl </w:t>
            </w:r>
            <w:r w:rsidRPr="005668CE">
              <w:rPr>
                <w:rFonts w:asciiTheme="majorBidi" w:hAnsiTheme="majorBidi" w:cstheme="majorBidi"/>
                <w:lang w:val="lt-LT"/>
              </w:rPr>
              <w:t xml:space="preserve">Neformaliojo vaikų švietimo programų finansavimo ir administravimo tvarkos </w:t>
            </w:r>
            <w:r w:rsidR="004460EA">
              <w:rPr>
                <w:rFonts w:asciiTheme="majorBidi" w:hAnsiTheme="majorBidi" w:cstheme="majorBidi"/>
                <w:lang w:val="lt-LT"/>
              </w:rPr>
              <w:t xml:space="preserve">aprašo </w:t>
            </w:r>
            <w:r w:rsidRPr="005668CE">
              <w:rPr>
                <w:rFonts w:asciiTheme="majorBidi" w:eastAsia="Times New Roman" w:hAnsiTheme="majorBidi" w:cstheme="majorBidi"/>
                <w:kern w:val="0"/>
                <w:shd w:val="clear" w:color="auto" w:fill="FFFFFF"/>
                <w:lang w:val="lt-LT" w:eastAsia="en-US"/>
              </w:rPr>
              <w:t>patvirtinimo“</w:t>
            </w:r>
            <w:r w:rsidRPr="005668CE">
              <w:rPr>
                <w:rFonts w:asciiTheme="majorBidi" w:eastAsia="Times New Roman" w:hAnsiTheme="majorBidi" w:cstheme="majorBidi"/>
                <w:lang w:val="lt-LT"/>
              </w:rPr>
              <w:t>)</w:t>
            </w:r>
          </w:p>
        </w:tc>
      </w:tr>
      <w:tr w:rsidR="00991873" w:rsidRPr="005668CE" w14:paraId="5D7174B2" w14:textId="77777777" w:rsidTr="00986CFC">
        <w:trPr>
          <w:trHeight w:val="60"/>
        </w:trPr>
        <w:tc>
          <w:tcPr>
            <w:tcW w:w="4154"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7A5D6AAD" w14:textId="77777777" w:rsidR="00991873" w:rsidRPr="005668CE" w:rsidRDefault="00991873" w:rsidP="00986CFC">
            <w:pPr>
              <w:pStyle w:val="Standarduser"/>
              <w:tabs>
                <w:tab w:val="left" w:pos="7740"/>
              </w:tabs>
              <w:spacing w:before="57" w:after="57" w:line="276" w:lineRule="auto"/>
              <w:rPr>
                <w:rFonts w:asciiTheme="majorBidi" w:eastAsia="Times New Roman" w:hAnsiTheme="majorBidi" w:cstheme="majorBidi"/>
                <w:lang w:val="lt-LT"/>
              </w:rPr>
            </w:pPr>
            <w:r w:rsidRPr="005668CE">
              <w:rPr>
                <w:rFonts w:asciiTheme="majorBidi" w:eastAsia="Times New Roman" w:hAnsiTheme="majorBidi" w:cstheme="majorBidi"/>
                <w:lang w:val="lt-LT"/>
              </w:rPr>
              <w:t>Klasifikatoriaus tipas</w:t>
            </w:r>
          </w:p>
        </w:tc>
        <w:tc>
          <w:tcPr>
            <w:tcW w:w="565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CD25E1D" w14:textId="77777777" w:rsidR="00991873" w:rsidRPr="005668CE" w:rsidRDefault="00991873" w:rsidP="00986CFC">
            <w:pPr>
              <w:pStyle w:val="Standarduser"/>
              <w:tabs>
                <w:tab w:val="left" w:pos="7740"/>
              </w:tabs>
              <w:spacing w:before="57" w:after="57" w:line="276" w:lineRule="auto"/>
              <w:jc w:val="both"/>
              <w:rPr>
                <w:rFonts w:asciiTheme="majorBidi" w:eastAsia="Times New Roman" w:hAnsiTheme="majorBidi" w:cstheme="majorBidi"/>
                <w:lang w:val="lt-LT"/>
              </w:rPr>
            </w:pPr>
            <w:r w:rsidRPr="005668CE">
              <w:rPr>
                <w:rFonts w:asciiTheme="majorBidi" w:eastAsia="Times New Roman" w:hAnsiTheme="majorBidi" w:cstheme="majorBidi"/>
                <w:lang w:val="lt-LT"/>
              </w:rPr>
              <w:t>Lokalus</w:t>
            </w:r>
          </w:p>
        </w:tc>
      </w:tr>
      <w:tr w:rsidR="00991873" w:rsidRPr="005668CE" w14:paraId="5A83CC03" w14:textId="77777777" w:rsidTr="00986CFC">
        <w:trPr>
          <w:trHeight w:val="60"/>
        </w:trPr>
        <w:tc>
          <w:tcPr>
            <w:tcW w:w="4154"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6496BBBC" w14:textId="77777777" w:rsidR="00991873" w:rsidRPr="005668CE" w:rsidRDefault="00991873" w:rsidP="00986CFC">
            <w:pPr>
              <w:pStyle w:val="Standarduser"/>
              <w:tabs>
                <w:tab w:val="left" w:pos="7740"/>
              </w:tabs>
              <w:spacing w:before="57" w:after="57" w:line="276" w:lineRule="auto"/>
              <w:rPr>
                <w:rFonts w:asciiTheme="majorBidi" w:eastAsia="Times New Roman" w:hAnsiTheme="majorBidi" w:cstheme="majorBidi"/>
                <w:lang w:val="lt-LT"/>
              </w:rPr>
            </w:pPr>
            <w:r w:rsidRPr="005668CE">
              <w:rPr>
                <w:rFonts w:asciiTheme="majorBidi" w:eastAsia="Times New Roman" w:hAnsiTheme="majorBidi" w:cstheme="majorBidi"/>
                <w:lang w:val="lt-LT"/>
              </w:rPr>
              <w:t>Klasifikatoriaus rengėjo pavadinimas</w:t>
            </w:r>
          </w:p>
        </w:tc>
        <w:tc>
          <w:tcPr>
            <w:tcW w:w="565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AD0ACB" w14:textId="77777777" w:rsidR="00991873" w:rsidRPr="005668CE" w:rsidRDefault="00991873" w:rsidP="00986CFC">
            <w:pPr>
              <w:pStyle w:val="Standarduser"/>
              <w:tabs>
                <w:tab w:val="left" w:pos="7740"/>
              </w:tabs>
              <w:spacing w:before="57" w:after="57" w:line="276" w:lineRule="auto"/>
              <w:jc w:val="both"/>
              <w:rPr>
                <w:rFonts w:asciiTheme="majorBidi" w:eastAsia="Times New Roman" w:hAnsiTheme="majorBidi" w:cstheme="majorBidi"/>
                <w:lang w:val="lt-LT"/>
              </w:rPr>
            </w:pPr>
            <w:r w:rsidRPr="005668CE">
              <w:rPr>
                <w:rFonts w:asciiTheme="majorBidi" w:eastAsia="Times New Roman" w:hAnsiTheme="majorBidi" w:cstheme="majorBidi"/>
                <w:lang w:val="lt-LT"/>
              </w:rPr>
              <w:t>Nacionalinė švietimo agentūra</w:t>
            </w:r>
          </w:p>
        </w:tc>
      </w:tr>
    </w:tbl>
    <w:p w14:paraId="0D3666C2" w14:textId="77777777" w:rsidR="00991873" w:rsidRPr="005668CE" w:rsidRDefault="00991873" w:rsidP="00991873">
      <w:pPr>
        <w:pStyle w:val="Standarduser"/>
        <w:spacing w:after="26" w:line="276" w:lineRule="auto"/>
        <w:rPr>
          <w:rFonts w:asciiTheme="majorBidi" w:hAnsiTheme="majorBidi" w:cstheme="majorBidi"/>
          <w:lang w:val="lt-LT"/>
        </w:rPr>
      </w:pPr>
    </w:p>
    <w:p w14:paraId="7B10E7E1" w14:textId="77777777" w:rsidR="00991873" w:rsidRPr="005668CE" w:rsidRDefault="00991873" w:rsidP="00991873">
      <w:pPr>
        <w:pStyle w:val="Standarduser"/>
        <w:spacing w:after="26" w:line="276" w:lineRule="auto"/>
        <w:rPr>
          <w:rFonts w:asciiTheme="majorBidi" w:hAnsiTheme="majorBidi" w:cstheme="majorBidi"/>
          <w:lang w:val="lt-LT"/>
        </w:rPr>
      </w:pPr>
      <w:r w:rsidRPr="005668CE">
        <w:rPr>
          <w:rFonts w:asciiTheme="majorBidi" w:hAnsiTheme="majorBidi" w:cstheme="majorBidi"/>
          <w:lang w:val="lt-LT"/>
        </w:rPr>
        <w:t>Klasifikatoriaus reikšmės</w:t>
      </w:r>
    </w:p>
    <w:tbl>
      <w:tblPr>
        <w:tblW w:w="9813" w:type="dxa"/>
        <w:tblLayout w:type="fixed"/>
        <w:tblCellMar>
          <w:left w:w="10" w:type="dxa"/>
          <w:right w:w="10" w:type="dxa"/>
        </w:tblCellMar>
        <w:tblLook w:val="04A0" w:firstRow="1" w:lastRow="0" w:firstColumn="1" w:lastColumn="0" w:noHBand="0" w:noVBand="1"/>
      </w:tblPr>
      <w:tblGrid>
        <w:gridCol w:w="906"/>
        <w:gridCol w:w="892"/>
        <w:gridCol w:w="1709"/>
        <w:gridCol w:w="6306"/>
      </w:tblGrid>
      <w:tr w:rsidR="00991873" w:rsidRPr="005668CE" w14:paraId="65B0E315" w14:textId="77777777" w:rsidTr="00986CFC">
        <w:tc>
          <w:tcPr>
            <w:tcW w:w="906" w:type="dxa"/>
            <w:tcBorders>
              <w:top w:val="single" w:sz="2" w:space="0" w:color="000000"/>
              <w:left w:val="single" w:sz="2" w:space="0" w:color="000000"/>
              <w:bottom w:val="single" w:sz="2" w:space="0" w:color="000000"/>
            </w:tcBorders>
            <w:tcMar>
              <w:top w:w="55" w:type="dxa"/>
              <w:left w:w="55" w:type="dxa"/>
              <w:bottom w:w="55" w:type="dxa"/>
              <w:right w:w="55" w:type="dxa"/>
            </w:tcMar>
          </w:tcPr>
          <w:p w14:paraId="529CA6E9" w14:textId="77777777" w:rsidR="00991873" w:rsidRPr="005668CE" w:rsidRDefault="00991873" w:rsidP="00986CFC">
            <w:pPr>
              <w:pStyle w:val="TableContents"/>
              <w:rPr>
                <w:rFonts w:asciiTheme="majorBidi" w:hAnsiTheme="majorBidi" w:cstheme="majorBidi"/>
                <w:lang w:val="lt-LT"/>
              </w:rPr>
            </w:pPr>
            <w:r w:rsidRPr="005668CE">
              <w:rPr>
                <w:rFonts w:asciiTheme="majorBidi" w:hAnsiTheme="majorBidi" w:cstheme="majorBidi"/>
                <w:lang w:val="lt-LT"/>
              </w:rPr>
              <w:t>Eil. Nr.</w:t>
            </w:r>
          </w:p>
        </w:tc>
        <w:tc>
          <w:tcPr>
            <w:tcW w:w="892" w:type="dxa"/>
            <w:tcBorders>
              <w:top w:val="single" w:sz="2" w:space="0" w:color="000000"/>
              <w:left w:val="single" w:sz="2" w:space="0" w:color="000000"/>
              <w:bottom w:val="single" w:sz="2" w:space="0" w:color="000000"/>
            </w:tcBorders>
            <w:tcMar>
              <w:top w:w="55" w:type="dxa"/>
              <w:left w:w="55" w:type="dxa"/>
              <w:bottom w:w="55" w:type="dxa"/>
              <w:right w:w="55" w:type="dxa"/>
            </w:tcMar>
          </w:tcPr>
          <w:p w14:paraId="5EBC225E" w14:textId="77777777" w:rsidR="00991873" w:rsidRPr="005668CE" w:rsidRDefault="00991873" w:rsidP="00986CFC">
            <w:pPr>
              <w:pStyle w:val="TableContents"/>
              <w:rPr>
                <w:rFonts w:asciiTheme="majorBidi" w:hAnsiTheme="majorBidi" w:cstheme="majorBidi"/>
                <w:lang w:val="lt-LT"/>
              </w:rPr>
            </w:pPr>
            <w:r w:rsidRPr="005668CE">
              <w:rPr>
                <w:rFonts w:asciiTheme="majorBidi" w:hAnsiTheme="majorBidi" w:cstheme="majorBidi"/>
                <w:lang w:val="lt-LT"/>
              </w:rPr>
              <w:t>Kodas</w:t>
            </w:r>
          </w:p>
        </w:tc>
        <w:tc>
          <w:tcPr>
            <w:tcW w:w="1709" w:type="dxa"/>
            <w:tcBorders>
              <w:top w:val="single" w:sz="2" w:space="0" w:color="000000"/>
              <w:left w:val="single" w:sz="2" w:space="0" w:color="000000"/>
              <w:bottom w:val="single" w:sz="2" w:space="0" w:color="000000"/>
            </w:tcBorders>
            <w:tcMar>
              <w:top w:w="55" w:type="dxa"/>
              <w:left w:w="55" w:type="dxa"/>
              <w:bottom w:w="55" w:type="dxa"/>
              <w:right w:w="55" w:type="dxa"/>
            </w:tcMar>
          </w:tcPr>
          <w:p w14:paraId="727F554D" w14:textId="77777777" w:rsidR="00991873" w:rsidRPr="005668CE" w:rsidRDefault="00991873" w:rsidP="00986CFC">
            <w:pPr>
              <w:pStyle w:val="TableContents"/>
              <w:rPr>
                <w:rFonts w:asciiTheme="majorBidi" w:hAnsiTheme="majorBidi" w:cstheme="majorBidi"/>
                <w:lang w:val="lt-LT"/>
              </w:rPr>
            </w:pPr>
            <w:r w:rsidRPr="005668CE">
              <w:rPr>
                <w:rFonts w:asciiTheme="majorBidi" w:hAnsiTheme="majorBidi" w:cstheme="majorBidi"/>
                <w:lang w:val="lt-LT"/>
              </w:rPr>
              <w:t>Pavadinimas</w:t>
            </w:r>
          </w:p>
        </w:tc>
        <w:tc>
          <w:tcPr>
            <w:tcW w:w="630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9F84D0E" w14:textId="77777777" w:rsidR="00991873" w:rsidRPr="005668CE" w:rsidRDefault="00991873" w:rsidP="00986CFC">
            <w:pPr>
              <w:pStyle w:val="TableContents"/>
              <w:rPr>
                <w:rFonts w:asciiTheme="majorBidi" w:hAnsiTheme="majorBidi" w:cstheme="majorBidi"/>
                <w:lang w:val="lt-LT"/>
              </w:rPr>
            </w:pPr>
            <w:r w:rsidRPr="005668CE">
              <w:rPr>
                <w:rFonts w:asciiTheme="majorBidi" w:hAnsiTheme="majorBidi" w:cstheme="majorBidi"/>
                <w:lang w:val="lt-LT"/>
              </w:rPr>
              <w:t>Aprašymas</w:t>
            </w:r>
          </w:p>
        </w:tc>
      </w:tr>
      <w:tr w:rsidR="00991873" w:rsidRPr="005668CE" w14:paraId="185B9475" w14:textId="77777777" w:rsidTr="00986CFC">
        <w:tc>
          <w:tcPr>
            <w:tcW w:w="906" w:type="dxa"/>
            <w:tcBorders>
              <w:left w:val="single" w:sz="2" w:space="0" w:color="000000"/>
              <w:bottom w:val="single" w:sz="2" w:space="0" w:color="000000"/>
            </w:tcBorders>
            <w:tcMar>
              <w:top w:w="55" w:type="dxa"/>
              <w:left w:w="55" w:type="dxa"/>
              <w:bottom w:w="55" w:type="dxa"/>
              <w:right w:w="55" w:type="dxa"/>
            </w:tcMar>
          </w:tcPr>
          <w:p w14:paraId="4E048408" w14:textId="77777777" w:rsidR="00991873" w:rsidRPr="005668CE" w:rsidRDefault="00991873" w:rsidP="00986CFC">
            <w:pPr>
              <w:pStyle w:val="TableContents"/>
              <w:rPr>
                <w:rFonts w:asciiTheme="majorBidi" w:hAnsiTheme="majorBidi" w:cstheme="majorBidi"/>
                <w:lang w:val="lt-LT"/>
              </w:rPr>
            </w:pPr>
            <w:r w:rsidRPr="005668CE">
              <w:rPr>
                <w:rFonts w:asciiTheme="majorBidi" w:hAnsiTheme="majorBidi" w:cstheme="majorBidi"/>
                <w:lang w:val="lt-LT"/>
              </w:rPr>
              <w:t>1.</w:t>
            </w:r>
          </w:p>
        </w:tc>
        <w:tc>
          <w:tcPr>
            <w:tcW w:w="892" w:type="dxa"/>
            <w:tcBorders>
              <w:left w:val="single" w:sz="2" w:space="0" w:color="000000"/>
              <w:bottom w:val="single" w:sz="2" w:space="0" w:color="000000"/>
            </w:tcBorders>
            <w:tcMar>
              <w:top w:w="55" w:type="dxa"/>
              <w:left w:w="55" w:type="dxa"/>
              <w:bottom w:w="55" w:type="dxa"/>
              <w:right w:w="55" w:type="dxa"/>
            </w:tcMar>
          </w:tcPr>
          <w:p w14:paraId="1E49F3DC" w14:textId="77777777" w:rsidR="00991873" w:rsidRPr="005668CE" w:rsidRDefault="00991873" w:rsidP="00986CFC">
            <w:pPr>
              <w:pStyle w:val="Standarduser"/>
              <w:jc w:val="both"/>
              <w:rPr>
                <w:rFonts w:asciiTheme="majorBidi" w:hAnsiTheme="majorBidi" w:cstheme="majorBidi"/>
                <w:color w:val="4F4F4F"/>
                <w:lang w:val="lt-LT"/>
              </w:rPr>
            </w:pPr>
            <w:r w:rsidRPr="005668CE">
              <w:rPr>
                <w:rFonts w:asciiTheme="majorBidi" w:hAnsiTheme="majorBidi" w:cstheme="majorBidi"/>
                <w:color w:val="4F4F4F"/>
                <w:lang w:val="lt-LT"/>
              </w:rPr>
              <w:t>10</w:t>
            </w:r>
          </w:p>
        </w:tc>
        <w:tc>
          <w:tcPr>
            <w:tcW w:w="1709" w:type="dxa"/>
            <w:tcBorders>
              <w:left w:val="single" w:sz="2" w:space="0" w:color="000000"/>
              <w:bottom w:val="single" w:sz="2" w:space="0" w:color="000000"/>
            </w:tcBorders>
            <w:tcMar>
              <w:top w:w="55" w:type="dxa"/>
              <w:left w:w="55" w:type="dxa"/>
              <w:bottom w:w="55" w:type="dxa"/>
              <w:right w:w="55" w:type="dxa"/>
            </w:tcMar>
          </w:tcPr>
          <w:p w14:paraId="161D074E" w14:textId="6203CD5F" w:rsidR="00991873" w:rsidRPr="005668CE" w:rsidRDefault="00991873" w:rsidP="00986CFC">
            <w:pPr>
              <w:pStyle w:val="Standarduser"/>
              <w:rPr>
                <w:rFonts w:asciiTheme="majorBidi" w:hAnsiTheme="majorBidi" w:cstheme="majorBidi"/>
                <w:color w:val="4F4F4F"/>
                <w:lang w:val="lt-LT"/>
              </w:rPr>
            </w:pPr>
            <w:r w:rsidRPr="005668CE">
              <w:rPr>
                <w:rFonts w:asciiTheme="majorBidi" w:hAnsiTheme="majorBidi" w:cstheme="majorBidi"/>
                <w:color w:val="4F4F4F"/>
                <w:lang w:val="lt-LT"/>
              </w:rPr>
              <w:t>1</w:t>
            </w:r>
            <w:r w:rsidR="005668CE">
              <w:rPr>
                <w:rFonts w:asciiTheme="majorBidi" w:hAnsiTheme="majorBidi" w:cstheme="majorBidi"/>
                <w:color w:val="4F4F4F"/>
                <w:lang w:val="lt-LT"/>
              </w:rPr>
              <w:t>–</w:t>
            </w:r>
            <w:r w:rsidRPr="005668CE">
              <w:rPr>
                <w:rFonts w:asciiTheme="majorBidi" w:hAnsiTheme="majorBidi" w:cstheme="majorBidi"/>
                <w:color w:val="4F4F4F"/>
                <w:lang w:val="lt-LT"/>
              </w:rPr>
              <w:t>4 klasės</w:t>
            </w:r>
          </w:p>
        </w:tc>
        <w:tc>
          <w:tcPr>
            <w:tcW w:w="6306" w:type="dxa"/>
            <w:tcBorders>
              <w:left w:val="single" w:sz="2" w:space="0" w:color="000000"/>
              <w:bottom w:val="single" w:sz="2" w:space="0" w:color="000000"/>
              <w:right w:val="single" w:sz="2" w:space="0" w:color="000000"/>
            </w:tcBorders>
            <w:tcMar>
              <w:top w:w="55" w:type="dxa"/>
              <w:left w:w="55" w:type="dxa"/>
              <w:bottom w:w="55" w:type="dxa"/>
              <w:right w:w="55" w:type="dxa"/>
            </w:tcMar>
          </w:tcPr>
          <w:p w14:paraId="72AE00A4" w14:textId="50541131" w:rsidR="00991873" w:rsidRPr="005668CE" w:rsidRDefault="00991873" w:rsidP="00986CFC">
            <w:pPr>
              <w:pStyle w:val="Standarduser"/>
              <w:rPr>
                <w:rFonts w:asciiTheme="majorBidi" w:hAnsiTheme="majorBidi" w:cstheme="majorBidi"/>
                <w:lang w:val="lt-LT"/>
              </w:rPr>
            </w:pPr>
            <w:r w:rsidRPr="005668CE">
              <w:rPr>
                <w:rFonts w:asciiTheme="majorBidi" w:hAnsiTheme="majorBidi" w:cstheme="majorBidi"/>
                <w:lang w:val="lt-LT"/>
              </w:rPr>
              <w:t xml:space="preserve">NVŠ programa, orientuota </w:t>
            </w:r>
            <w:r w:rsidR="00AF298B">
              <w:rPr>
                <w:rFonts w:asciiTheme="majorBidi" w:hAnsiTheme="majorBidi" w:cstheme="majorBidi"/>
                <w:lang w:val="lt-LT"/>
              </w:rPr>
              <w:t xml:space="preserve">į </w:t>
            </w:r>
            <w:r w:rsidRPr="005668CE">
              <w:rPr>
                <w:rFonts w:asciiTheme="majorBidi" w:hAnsiTheme="majorBidi" w:cstheme="majorBidi"/>
                <w:lang w:val="lt-LT"/>
              </w:rPr>
              <w:t>mokinio amžiaus tarpsn</w:t>
            </w:r>
            <w:r w:rsidR="00AF298B">
              <w:rPr>
                <w:rFonts w:asciiTheme="majorBidi" w:hAnsiTheme="majorBidi" w:cstheme="majorBidi"/>
                <w:lang w:val="lt-LT"/>
              </w:rPr>
              <w:t>į</w:t>
            </w:r>
            <w:r w:rsidRPr="005668CE">
              <w:rPr>
                <w:rFonts w:asciiTheme="majorBidi" w:hAnsiTheme="majorBidi" w:cstheme="majorBidi"/>
                <w:lang w:val="lt-LT"/>
              </w:rPr>
              <w:t>, atitinka</w:t>
            </w:r>
            <w:r w:rsidR="00AF298B">
              <w:rPr>
                <w:rFonts w:asciiTheme="majorBidi" w:hAnsiTheme="majorBidi" w:cstheme="majorBidi"/>
                <w:lang w:val="lt-LT"/>
              </w:rPr>
              <w:t>ntį</w:t>
            </w:r>
            <w:r w:rsidRPr="005668CE">
              <w:rPr>
                <w:rFonts w:asciiTheme="majorBidi" w:hAnsiTheme="majorBidi" w:cstheme="majorBidi"/>
                <w:lang w:val="lt-LT"/>
              </w:rPr>
              <w:t xml:space="preserve"> BU 1</w:t>
            </w:r>
            <w:r w:rsidR="00AF298B">
              <w:rPr>
                <w:rFonts w:asciiTheme="majorBidi" w:hAnsiTheme="majorBidi" w:cstheme="majorBidi"/>
                <w:lang w:val="lt-LT"/>
              </w:rPr>
              <w:t>–</w:t>
            </w:r>
            <w:r w:rsidRPr="005668CE">
              <w:rPr>
                <w:rFonts w:asciiTheme="majorBidi" w:hAnsiTheme="majorBidi" w:cstheme="majorBidi"/>
                <w:lang w:val="lt-LT"/>
              </w:rPr>
              <w:t xml:space="preserve">4 klases </w:t>
            </w:r>
          </w:p>
        </w:tc>
      </w:tr>
      <w:tr w:rsidR="00991873" w:rsidRPr="005668CE" w14:paraId="7032FF51" w14:textId="77777777" w:rsidTr="00986CFC">
        <w:tc>
          <w:tcPr>
            <w:tcW w:w="906" w:type="dxa"/>
            <w:tcBorders>
              <w:left w:val="single" w:sz="2" w:space="0" w:color="000000"/>
              <w:bottom w:val="single" w:sz="2" w:space="0" w:color="000000"/>
            </w:tcBorders>
            <w:tcMar>
              <w:top w:w="55" w:type="dxa"/>
              <w:left w:w="55" w:type="dxa"/>
              <w:bottom w:w="55" w:type="dxa"/>
              <w:right w:w="55" w:type="dxa"/>
            </w:tcMar>
          </w:tcPr>
          <w:p w14:paraId="0C5B102B" w14:textId="77777777" w:rsidR="00991873" w:rsidRPr="005668CE" w:rsidRDefault="00991873" w:rsidP="00986CFC">
            <w:pPr>
              <w:pStyle w:val="TableContents"/>
              <w:rPr>
                <w:rFonts w:asciiTheme="majorBidi" w:hAnsiTheme="majorBidi" w:cstheme="majorBidi"/>
                <w:lang w:val="lt-LT"/>
              </w:rPr>
            </w:pPr>
            <w:r w:rsidRPr="005668CE">
              <w:rPr>
                <w:rFonts w:asciiTheme="majorBidi" w:hAnsiTheme="majorBidi" w:cstheme="majorBidi"/>
                <w:lang w:val="lt-LT"/>
              </w:rPr>
              <w:t>2.</w:t>
            </w:r>
          </w:p>
        </w:tc>
        <w:tc>
          <w:tcPr>
            <w:tcW w:w="892" w:type="dxa"/>
            <w:tcBorders>
              <w:left w:val="single" w:sz="2" w:space="0" w:color="000000"/>
              <w:bottom w:val="single" w:sz="2" w:space="0" w:color="000000"/>
            </w:tcBorders>
            <w:tcMar>
              <w:top w:w="55" w:type="dxa"/>
              <w:left w:w="55" w:type="dxa"/>
              <w:bottom w:w="55" w:type="dxa"/>
              <w:right w:w="55" w:type="dxa"/>
            </w:tcMar>
          </w:tcPr>
          <w:p w14:paraId="1C87F5EC" w14:textId="77777777" w:rsidR="00991873" w:rsidRPr="005668CE" w:rsidRDefault="00991873" w:rsidP="00986CFC">
            <w:pPr>
              <w:pStyle w:val="Standarduser"/>
              <w:jc w:val="both"/>
              <w:rPr>
                <w:rFonts w:asciiTheme="majorBidi" w:hAnsiTheme="majorBidi" w:cstheme="majorBidi"/>
                <w:color w:val="4F4F4F"/>
                <w:lang w:val="lt-LT"/>
              </w:rPr>
            </w:pPr>
            <w:r w:rsidRPr="005668CE">
              <w:rPr>
                <w:rFonts w:asciiTheme="majorBidi" w:hAnsiTheme="majorBidi" w:cstheme="majorBidi"/>
                <w:color w:val="4F4F4F"/>
                <w:lang w:val="lt-LT"/>
              </w:rPr>
              <w:t>20</w:t>
            </w:r>
          </w:p>
        </w:tc>
        <w:tc>
          <w:tcPr>
            <w:tcW w:w="1709" w:type="dxa"/>
            <w:tcBorders>
              <w:left w:val="single" w:sz="2" w:space="0" w:color="000000"/>
              <w:bottom w:val="single" w:sz="2" w:space="0" w:color="000000"/>
            </w:tcBorders>
            <w:tcMar>
              <w:top w:w="55" w:type="dxa"/>
              <w:left w:w="55" w:type="dxa"/>
              <w:bottom w:w="55" w:type="dxa"/>
              <w:right w:w="55" w:type="dxa"/>
            </w:tcMar>
          </w:tcPr>
          <w:p w14:paraId="26F23055" w14:textId="44247724" w:rsidR="00991873" w:rsidRPr="005668CE" w:rsidRDefault="00991873" w:rsidP="00986CFC">
            <w:pPr>
              <w:pStyle w:val="Standarduser"/>
              <w:rPr>
                <w:rFonts w:asciiTheme="majorBidi" w:hAnsiTheme="majorBidi" w:cstheme="majorBidi"/>
                <w:color w:val="4F4F4F"/>
                <w:lang w:val="lt-LT"/>
              </w:rPr>
            </w:pPr>
            <w:r w:rsidRPr="005668CE">
              <w:rPr>
                <w:rFonts w:asciiTheme="majorBidi" w:hAnsiTheme="majorBidi" w:cstheme="majorBidi"/>
                <w:color w:val="4F4F4F"/>
                <w:lang w:val="lt-LT"/>
              </w:rPr>
              <w:t>5</w:t>
            </w:r>
            <w:r w:rsidR="005668CE">
              <w:rPr>
                <w:rFonts w:asciiTheme="majorBidi" w:hAnsiTheme="majorBidi" w:cstheme="majorBidi"/>
                <w:color w:val="4F4F4F"/>
                <w:lang w:val="lt-LT"/>
              </w:rPr>
              <w:t>–</w:t>
            </w:r>
            <w:r w:rsidRPr="005668CE">
              <w:rPr>
                <w:rFonts w:asciiTheme="majorBidi" w:hAnsiTheme="majorBidi" w:cstheme="majorBidi"/>
                <w:color w:val="4F4F4F"/>
                <w:lang w:val="lt-LT"/>
              </w:rPr>
              <w:t>8 klasės</w:t>
            </w:r>
          </w:p>
        </w:tc>
        <w:tc>
          <w:tcPr>
            <w:tcW w:w="6306" w:type="dxa"/>
            <w:tcBorders>
              <w:left w:val="single" w:sz="2" w:space="0" w:color="000000"/>
              <w:bottom w:val="single" w:sz="2" w:space="0" w:color="000000"/>
              <w:right w:val="single" w:sz="2" w:space="0" w:color="000000"/>
            </w:tcBorders>
            <w:tcMar>
              <w:top w:w="55" w:type="dxa"/>
              <w:left w:w="55" w:type="dxa"/>
              <w:bottom w:w="55" w:type="dxa"/>
              <w:right w:w="55" w:type="dxa"/>
            </w:tcMar>
          </w:tcPr>
          <w:p w14:paraId="3434FF4D" w14:textId="7C79A71B" w:rsidR="00991873" w:rsidRPr="005668CE" w:rsidRDefault="00991873" w:rsidP="00986CFC">
            <w:pPr>
              <w:pStyle w:val="Standarduser"/>
              <w:rPr>
                <w:rFonts w:asciiTheme="majorBidi" w:hAnsiTheme="majorBidi" w:cstheme="majorBidi"/>
                <w:lang w:val="lt-LT"/>
              </w:rPr>
            </w:pPr>
            <w:r w:rsidRPr="005668CE">
              <w:rPr>
                <w:rFonts w:asciiTheme="majorBidi" w:hAnsiTheme="majorBidi" w:cstheme="majorBidi"/>
                <w:lang w:val="lt-LT"/>
              </w:rPr>
              <w:t xml:space="preserve">NVŠ programa, orientuota </w:t>
            </w:r>
            <w:r w:rsidR="00AF298B">
              <w:rPr>
                <w:rFonts w:asciiTheme="majorBidi" w:hAnsiTheme="majorBidi" w:cstheme="majorBidi"/>
                <w:lang w:val="lt-LT"/>
              </w:rPr>
              <w:t xml:space="preserve">į </w:t>
            </w:r>
            <w:r w:rsidRPr="005668CE">
              <w:rPr>
                <w:rFonts w:asciiTheme="majorBidi" w:hAnsiTheme="majorBidi" w:cstheme="majorBidi"/>
                <w:lang w:val="lt-LT"/>
              </w:rPr>
              <w:t>mokinio amžiaus tarpsn</w:t>
            </w:r>
            <w:r w:rsidR="00AF298B">
              <w:rPr>
                <w:rFonts w:asciiTheme="majorBidi" w:hAnsiTheme="majorBidi" w:cstheme="majorBidi"/>
                <w:lang w:val="lt-LT"/>
              </w:rPr>
              <w:t>į</w:t>
            </w:r>
            <w:r w:rsidRPr="005668CE">
              <w:rPr>
                <w:rFonts w:asciiTheme="majorBidi" w:hAnsiTheme="majorBidi" w:cstheme="majorBidi"/>
                <w:lang w:val="lt-LT"/>
              </w:rPr>
              <w:t>, atitinka</w:t>
            </w:r>
            <w:r w:rsidR="00AF298B">
              <w:rPr>
                <w:rFonts w:asciiTheme="majorBidi" w:hAnsiTheme="majorBidi" w:cstheme="majorBidi"/>
                <w:lang w:val="lt-LT"/>
              </w:rPr>
              <w:t>ntį</w:t>
            </w:r>
            <w:r w:rsidRPr="005668CE">
              <w:rPr>
                <w:rFonts w:asciiTheme="majorBidi" w:hAnsiTheme="majorBidi" w:cstheme="majorBidi"/>
                <w:lang w:val="lt-LT"/>
              </w:rPr>
              <w:t xml:space="preserve"> BU 5</w:t>
            </w:r>
            <w:r w:rsidR="00AF298B">
              <w:rPr>
                <w:rFonts w:asciiTheme="majorBidi" w:hAnsiTheme="majorBidi" w:cstheme="majorBidi"/>
                <w:lang w:val="lt-LT"/>
              </w:rPr>
              <w:t>–</w:t>
            </w:r>
            <w:r w:rsidRPr="005668CE">
              <w:rPr>
                <w:rFonts w:asciiTheme="majorBidi" w:hAnsiTheme="majorBidi" w:cstheme="majorBidi"/>
                <w:lang w:val="lt-LT"/>
              </w:rPr>
              <w:t>8 klases</w:t>
            </w:r>
          </w:p>
        </w:tc>
      </w:tr>
      <w:tr w:rsidR="00991873" w:rsidRPr="005668CE" w14:paraId="53E6EB5E" w14:textId="77777777" w:rsidTr="00986CFC">
        <w:tc>
          <w:tcPr>
            <w:tcW w:w="906" w:type="dxa"/>
            <w:tcBorders>
              <w:left w:val="single" w:sz="2" w:space="0" w:color="000000"/>
              <w:bottom w:val="single" w:sz="2" w:space="0" w:color="000000"/>
            </w:tcBorders>
            <w:tcMar>
              <w:top w:w="55" w:type="dxa"/>
              <w:left w:w="55" w:type="dxa"/>
              <w:bottom w:w="55" w:type="dxa"/>
              <w:right w:w="55" w:type="dxa"/>
            </w:tcMar>
          </w:tcPr>
          <w:p w14:paraId="6F79B82A" w14:textId="77777777" w:rsidR="00991873" w:rsidRPr="005668CE" w:rsidRDefault="00991873" w:rsidP="00986CFC">
            <w:pPr>
              <w:pStyle w:val="TableContents"/>
              <w:rPr>
                <w:rFonts w:asciiTheme="majorBidi" w:hAnsiTheme="majorBidi" w:cstheme="majorBidi"/>
                <w:lang w:val="lt-LT"/>
              </w:rPr>
            </w:pPr>
            <w:r w:rsidRPr="005668CE">
              <w:rPr>
                <w:rFonts w:asciiTheme="majorBidi" w:hAnsiTheme="majorBidi" w:cstheme="majorBidi"/>
                <w:lang w:val="lt-LT"/>
              </w:rPr>
              <w:t>3.</w:t>
            </w:r>
          </w:p>
        </w:tc>
        <w:tc>
          <w:tcPr>
            <w:tcW w:w="892" w:type="dxa"/>
            <w:tcBorders>
              <w:left w:val="single" w:sz="2" w:space="0" w:color="000000"/>
              <w:bottom w:val="single" w:sz="2" w:space="0" w:color="000000"/>
            </w:tcBorders>
            <w:tcMar>
              <w:top w:w="55" w:type="dxa"/>
              <w:left w:w="55" w:type="dxa"/>
              <w:bottom w:w="55" w:type="dxa"/>
              <w:right w:w="55" w:type="dxa"/>
            </w:tcMar>
          </w:tcPr>
          <w:p w14:paraId="2B9B1945" w14:textId="77777777" w:rsidR="00991873" w:rsidRPr="005668CE" w:rsidRDefault="00991873" w:rsidP="00986CFC">
            <w:pPr>
              <w:pStyle w:val="Standarduser"/>
              <w:jc w:val="both"/>
              <w:rPr>
                <w:rFonts w:asciiTheme="majorBidi" w:hAnsiTheme="majorBidi" w:cstheme="majorBidi"/>
                <w:color w:val="4F4F4F"/>
                <w:lang w:val="lt-LT"/>
              </w:rPr>
            </w:pPr>
            <w:r w:rsidRPr="005668CE">
              <w:rPr>
                <w:rFonts w:asciiTheme="majorBidi" w:hAnsiTheme="majorBidi" w:cstheme="majorBidi"/>
                <w:color w:val="4F4F4F"/>
                <w:lang w:val="lt-LT"/>
              </w:rPr>
              <w:t>30</w:t>
            </w:r>
          </w:p>
        </w:tc>
        <w:tc>
          <w:tcPr>
            <w:tcW w:w="1709" w:type="dxa"/>
            <w:tcBorders>
              <w:left w:val="single" w:sz="2" w:space="0" w:color="000000"/>
              <w:bottom w:val="single" w:sz="2" w:space="0" w:color="000000"/>
            </w:tcBorders>
            <w:tcMar>
              <w:top w:w="55" w:type="dxa"/>
              <w:left w:w="55" w:type="dxa"/>
              <w:bottom w:w="55" w:type="dxa"/>
              <w:right w:w="55" w:type="dxa"/>
            </w:tcMar>
          </w:tcPr>
          <w:p w14:paraId="78254933" w14:textId="620CA840" w:rsidR="00991873" w:rsidRPr="005668CE" w:rsidRDefault="00991873" w:rsidP="00986CFC">
            <w:pPr>
              <w:pStyle w:val="Standarduser"/>
              <w:rPr>
                <w:rFonts w:asciiTheme="majorBidi" w:hAnsiTheme="majorBidi" w:cstheme="majorBidi"/>
                <w:color w:val="4F4F4F"/>
                <w:lang w:val="lt-LT"/>
              </w:rPr>
            </w:pPr>
            <w:r w:rsidRPr="005668CE">
              <w:rPr>
                <w:rFonts w:asciiTheme="majorBidi" w:hAnsiTheme="majorBidi" w:cstheme="majorBidi"/>
                <w:color w:val="4F4F4F"/>
                <w:lang w:val="lt-LT"/>
              </w:rPr>
              <w:t>9</w:t>
            </w:r>
            <w:r w:rsidR="005668CE">
              <w:rPr>
                <w:rFonts w:asciiTheme="majorBidi" w:hAnsiTheme="majorBidi" w:cstheme="majorBidi"/>
                <w:color w:val="4F4F4F"/>
                <w:lang w:val="lt-LT"/>
              </w:rPr>
              <w:t>–</w:t>
            </w:r>
            <w:r w:rsidRPr="005668CE">
              <w:rPr>
                <w:rFonts w:asciiTheme="majorBidi" w:hAnsiTheme="majorBidi" w:cstheme="majorBidi"/>
                <w:color w:val="4F4F4F"/>
                <w:lang w:val="lt-LT"/>
              </w:rPr>
              <w:t xml:space="preserve">12 klasės </w:t>
            </w:r>
          </w:p>
        </w:tc>
        <w:tc>
          <w:tcPr>
            <w:tcW w:w="6306" w:type="dxa"/>
            <w:tcBorders>
              <w:left w:val="single" w:sz="2" w:space="0" w:color="000000"/>
              <w:bottom w:val="single" w:sz="2" w:space="0" w:color="000000"/>
              <w:right w:val="single" w:sz="2" w:space="0" w:color="000000"/>
            </w:tcBorders>
            <w:tcMar>
              <w:top w:w="55" w:type="dxa"/>
              <w:left w:w="55" w:type="dxa"/>
              <w:bottom w:w="55" w:type="dxa"/>
              <w:right w:w="55" w:type="dxa"/>
            </w:tcMar>
          </w:tcPr>
          <w:p w14:paraId="49762143" w14:textId="7724A8E5" w:rsidR="00991873" w:rsidRPr="005668CE" w:rsidRDefault="00991873" w:rsidP="00986CFC">
            <w:pPr>
              <w:pStyle w:val="Standarduser"/>
              <w:rPr>
                <w:rFonts w:asciiTheme="majorBidi" w:hAnsiTheme="majorBidi" w:cstheme="majorBidi"/>
                <w:lang w:val="lt-LT"/>
              </w:rPr>
            </w:pPr>
            <w:r w:rsidRPr="005668CE">
              <w:rPr>
                <w:rFonts w:asciiTheme="majorBidi" w:hAnsiTheme="majorBidi" w:cstheme="majorBidi"/>
                <w:lang w:val="lt-LT"/>
              </w:rPr>
              <w:t xml:space="preserve">NVŠ programa, orientuota </w:t>
            </w:r>
            <w:r w:rsidR="00AF298B">
              <w:rPr>
                <w:rFonts w:asciiTheme="majorBidi" w:hAnsiTheme="majorBidi" w:cstheme="majorBidi"/>
                <w:lang w:val="lt-LT"/>
              </w:rPr>
              <w:t xml:space="preserve">į </w:t>
            </w:r>
            <w:r w:rsidRPr="005668CE">
              <w:rPr>
                <w:rFonts w:asciiTheme="majorBidi" w:hAnsiTheme="majorBidi" w:cstheme="majorBidi"/>
                <w:lang w:val="lt-LT"/>
              </w:rPr>
              <w:t>mokinio amžiaus tarpsn</w:t>
            </w:r>
            <w:r w:rsidR="00AF298B">
              <w:rPr>
                <w:rFonts w:asciiTheme="majorBidi" w:hAnsiTheme="majorBidi" w:cstheme="majorBidi"/>
                <w:lang w:val="lt-LT"/>
              </w:rPr>
              <w:t>į</w:t>
            </w:r>
            <w:r w:rsidRPr="005668CE">
              <w:rPr>
                <w:rFonts w:asciiTheme="majorBidi" w:hAnsiTheme="majorBidi" w:cstheme="majorBidi"/>
                <w:lang w:val="lt-LT"/>
              </w:rPr>
              <w:t>, atitinka</w:t>
            </w:r>
            <w:r w:rsidR="00AF298B">
              <w:rPr>
                <w:rFonts w:asciiTheme="majorBidi" w:hAnsiTheme="majorBidi" w:cstheme="majorBidi"/>
                <w:lang w:val="lt-LT"/>
              </w:rPr>
              <w:t>ntį</w:t>
            </w:r>
            <w:r w:rsidRPr="005668CE">
              <w:rPr>
                <w:rFonts w:asciiTheme="majorBidi" w:hAnsiTheme="majorBidi" w:cstheme="majorBidi"/>
                <w:lang w:val="lt-LT"/>
              </w:rPr>
              <w:t xml:space="preserve"> BU 9</w:t>
            </w:r>
            <w:r w:rsidR="00AF298B">
              <w:rPr>
                <w:rFonts w:asciiTheme="majorBidi" w:hAnsiTheme="majorBidi" w:cstheme="majorBidi"/>
                <w:lang w:val="lt-LT"/>
              </w:rPr>
              <w:t>–</w:t>
            </w:r>
            <w:r w:rsidRPr="005668CE">
              <w:rPr>
                <w:rFonts w:asciiTheme="majorBidi" w:hAnsiTheme="majorBidi" w:cstheme="majorBidi"/>
                <w:lang w:val="lt-LT"/>
              </w:rPr>
              <w:t>12</w:t>
            </w:r>
            <w:r w:rsidR="00AF298B">
              <w:rPr>
                <w:rFonts w:asciiTheme="majorBidi" w:hAnsiTheme="majorBidi" w:cstheme="majorBidi"/>
                <w:lang w:val="lt-LT"/>
              </w:rPr>
              <w:t xml:space="preserve"> </w:t>
            </w:r>
            <w:r w:rsidRPr="005668CE">
              <w:rPr>
                <w:rFonts w:asciiTheme="majorBidi" w:hAnsiTheme="majorBidi" w:cstheme="majorBidi"/>
                <w:lang w:val="lt-LT"/>
              </w:rPr>
              <w:t>/</w:t>
            </w:r>
            <w:r w:rsidR="00AF298B">
              <w:rPr>
                <w:rFonts w:asciiTheme="majorBidi" w:hAnsiTheme="majorBidi" w:cstheme="majorBidi"/>
                <w:lang w:val="lt-LT"/>
              </w:rPr>
              <w:t xml:space="preserve"> </w:t>
            </w:r>
            <w:r w:rsidRPr="005668CE">
              <w:rPr>
                <w:rFonts w:asciiTheme="majorBidi" w:hAnsiTheme="majorBidi" w:cstheme="majorBidi"/>
                <w:lang w:val="lt-LT"/>
              </w:rPr>
              <w:t xml:space="preserve">gimnazijos </w:t>
            </w:r>
            <w:r w:rsidR="00AF298B">
              <w:rPr>
                <w:rFonts w:asciiTheme="majorBidi" w:hAnsiTheme="majorBidi" w:cstheme="majorBidi"/>
                <w:lang w:val="lt-LT"/>
              </w:rPr>
              <w:t>I–IV</w:t>
            </w:r>
            <w:r w:rsidRPr="005668CE">
              <w:rPr>
                <w:rFonts w:asciiTheme="majorBidi" w:hAnsiTheme="majorBidi" w:cstheme="majorBidi"/>
                <w:lang w:val="lt-LT"/>
              </w:rPr>
              <w:t xml:space="preserve"> klases</w:t>
            </w:r>
          </w:p>
        </w:tc>
      </w:tr>
      <w:tr w:rsidR="00991873" w:rsidRPr="005668CE" w14:paraId="490FBFDE" w14:textId="77777777" w:rsidTr="00986CFC">
        <w:tc>
          <w:tcPr>
            <w:tcW w:w="906" w:type="dxa"/>
            <w:tcBorders>
              <w:left w:val="single" w:sz="2" w:space="0" w:color="000000"/>
              <w:bottom w:val="single" w:sz="2" w:space="0" w:color="000000"/>
            </w:tcBorders>
            <w:tcMar>
              <w:top w:w="55" w:type="dxa"/>
              <w:left w:w="55" w:type="dxa"/>
              <w:bottom w:w="55" w:type="dxa"/>
              <w:right w:w="55" w:type="dxa"/>
            </w:tcMar>
          </w:tcPr>
          <w:p w14:paraId="5CE061CB" w14:textId="77777777" w:rsidR="00991873" w:rsidRPr="005668CE" w:rsidRDefault="00991873" w:rsidP="00986CFC">
            <w:pPr>
              <w:pStyle w:val="TableContents"/>
              <w:rPr>
                <w:rFonts w:asciiTheme="majorBidi" w:hAnsiTheme="majorBidi" w:cstheme="majorBidi"/>
                <w:lang w:val="lt-LT"/>
              </w:rPr>
            </w:pPr>
            <w:r w:rsidRPr="005668CE">
              <w:rPr>
                <w:rFonts w:asciiTheme="majorBidi" w:hAnsiTheme="majorBidi" w:cstheme="majorBidi"/>
                <w:lang w:val="lt-LT"/>
              </w:rPr>
              <w:t>4.</w:t>
            </w:r>
          </w:p>
        </w:tc>
        <w:tc>
          <w:tcPr>
            <w:tcW w:w="892" w:type="dxa"/>
            <w:tcBorders>
              <w:left w:val="single" w:sz="2" w:space="0" w:color="000000"/>
              <w:bottom w:val="single" w:sz="2" w:space="0" w:color="000000"/>
            </w:tcBorders>
            <w:tcMar>
              <w:top w:w="55" w:type="dxa"/>
              <w:left w:w="55" w:type="dxa"/>
              <w:bottom w:w="55" w:type="dxa"/>
              <w:right w:w="55" w:type="dxa"/>
            </w:tcMar>
          </w:tcPr>
          <w:p w14:paraId="27149120" w14:textId="77777777" w:rsidR="00991873" w:rsidRPr="005668CE" w:rsidRDefault="00991873" w:rsidP="00986CFC">
            <w:pPr>
              <w:pStyle w:val="Standarduser"/>
              <w:jc w:val="both"/>
              <w:rPr>
                <w:rFonts w:asciiTheme="majorBidi" w:hAnsiTheme="majorBidi" w:cstheme="majorBidi"/>
                <w:color w:val="4F4F4F"/>
                <w:lang w:val="lt-LT"/>
              </w:rPr>
            </w:pPr>
            <w:r w:rsidRPr="005668CE">
              <w:rPr>
                <w:rFonts w:asciiTheme="majorBidi" w:hAnsiTheme="majorBidi" w:cstheme="majorBidi"/>
                <w:color w:val="4F4F4F"/>
                <w:lang w:val="lt-LT"/>
              </w:rPr>
              <w:t>40</w:t>
            </w:r>
          </w:p>
        </w:tc>
        <w:tc>
          <w:tcPr>
            <w:tcW w:w="1709" w:type="dxa"/>
            <w:tcBorders>
              <w:left w:val="single" w:sz="2" w:space="0" w:color="000000"/>
              <w:bottom w:val="single" w:sz="2" w:space="0" w:color="000000"/>
            </w:tcBorders>
            <w:tcMar>
              <w:top w:w="55" w:type="dxa"/>
              <w:left w:w="55" w:type="dxa"/>
              <w:bottom w:w="55" w:type="dxa"/>
              <w:right w:w="55" w:type="dxa"/>
            </w:tcMar>
          </w:tcPr>
          <w:p w14:paraId="5B102D13" w14:textId="77777777" w:rsidR="00991873" w:rsidRPr="005668CE" w:rsidRDefault="00991873" w:rsidP="00986CFC">
            <w:pPr>
              <w:pStyle w:val="Standarduser"/>
              <w:rPr>
                <w:rFonts w:asciiTheme="majorBidi" w:hAnsiTheme="majorBidi" w:cstheme="majorBidi"/>
                <w:color w:val="4F4F4F"/>
                <w:lang w:val="lt-LT"/>
              </w:rPr>
            </w:pPr>
            <w:r w:rsidRPr="005668CE">
              <w:rPr>
                <w:rFonts w:asciiTheme="majorBidi" w:hAnsiTheme="majorBidi" w:cstheme="majorBidi"/>
                <w:color w:val="4F4F4F"/>
                <w:lang w:val="lt-LT"/>
              </w:rPr>
              <w:t>SUP klasės</w:t>
            </w:r>
          </w:p>
        </w:tc>
        <w:tc>
          <w:tcPr>
            <w:tcW w:w="6306" w:type="dxa"/>
            <w:tcBorders>
              <w:left w:val="single" w:sz="2" w:space="0" w:color="000000"/>
              <w:bottom w:val="single" w:sz="2" w:space="0" w:color="000000"/>
              <w:right w:val="single" w:sz="2" w:space="0" w:color="000000"/>
            </w:tcBorders>
            <w:tcMar>
              <w:top w:w="55" w:type="dxa"/>
              <w:left w:w="55" w:type="dxa"/>
              <w:bottom w:w="55" w:type="dxa"/>
              <w:right w:w="55" w:type="dxa"/>
            </w:tcMar>
          </w:tcPr>
          <w:p w14:paraId="169E1170" w14:textId="72A14633" w:rsidR="00991873" w:rsidRPr="005668CE" w:rsidRDefault="00991873" w:rsidP="00986CFC">
            <w:pPr>
              <w:pStyle w:val="Standarduser"/>
              <w:rPr>
                <w:rFonts w:asciiTheme="majorBidi" w:hAnsiTheme="majorBidi" w:cstheme="majorBidi"/>
                <w:lang w:val="lt-LT"/>
              </w:rPr>
            </w:pPr>
            <w:r w:rsidRPr="005668CE">
              <w:rPr>
                <w:rFonts w:asciiTheme="majorBidi" w:hAnsiTheme="majorBidi" w:cstheme="majorBidi"/>
                <w:lang w:val="lt-LT"/>
              </w:rPr>
              <w:t xml:space="preserve">NVŠ programa, orientuota </w:t>
            </w:r>
            <w:r w:rsidR="00AF298B">
              <w:rPr>
                <w:rFonts w:asciiTheme="majorBidi" w:hAnsiTheme="majorBidi" w:cstheme="majorBidi"/>
                <w:lang w:val="lt-LT"/>
              </w:rPr>
              <w:t xml:space="preserve">į </w:t>
            </w:r>
            <w:r w:rsidRPr="005668CE">
              <w:rPr>
                <w:rFonts w:asciiTheme="majorBidi" w:hAnsiTheme="majorBidi" w:cstheme="majorBidi"/>
                <w:lang w:val="lt-LT"/>
              </w:rPr>
              <w:t>speciali</w:t>
            </w:r>
            <w:r w:rsidR="00AF298B">
              <w:rPr>
                <w:rFonts w:asciiTheme="majorBidi" w:hAnsiTheme="majorBidi" w:cstheme="majorBidi"/>
                <w:lang w:val="lt-LT"/>
              </w:rPr>
              <w:t>oj</w:t>
            </w:r>
            <w:r w:rsidRPr="005668CE">
              <w:rPr>
                <w:rFonts w:asciiTheme="majorBidi" w:hAnsiTheme="majorBidi" w:cstheme="majorBidi"/>
                <w:lang w:val="lt-LT"/>
              </w:rPr>
              <w:t xml:space="preserve">o ugdymo programos klases </w:t>
            </w:r>
          </w:p>
        </w:tc>
      </w:tr>
    </w:tbl>
    <w:p w14:paraId="7C407ABE" w14:textId="77777777" w:rsidR="00991873" w:rsidRPr="005668CE" w:rsidRDefault="00991873" w:rsidP="00991873">
      <w:pPr>
        <w:pStyle w:val="Standarduser"/>
        <w:rPr>
          <w:rFonts w:asciiTheme="majorBidi" w:hAnsiTheme="majorBidi" w:cstheme="majorBidi"/>
          <w:lang w:val="lt-LT"/>
        </w:rPr>
      </w:pPr>
    </w:p>
    <w:p w14:paraId="50B1B5B8" w14:textId="77777777" w:rsidR="00991873" w:rsidRPr="005668CE" w:rsidRDefault="00991873" w:rsidP="00991873">
      <w:pPr>
        <w:pStyle w:val="Standarduser"/>
        <w:jc w:val="center"/>
        <w:rPr>
          <w:rFonts w:asciiTheme="majorBidi" w:hAnsiTheme="majorBidi" w:cstheme="majorBidi"/>
          <w:lang w:val="lt-LT"/>
        </w:rPr>
      </w:pPr>
      <w:r w:rsidRPr="005668CE">
        <w:rPr>
          <w:rFonts w:asciiTheme="majorBidi" w:hAnsiTheme="majorBidi" w:cstheme="majorBidi"/>
          <w:lang w:val="lt-LT"/>
        </w:rPr>
        <w:t>________________</w:t>
      </w:r>
    </w:p>
    <w:sectPr w:rsidR="00991873" w:rsidRPr="005668CE" w:rsidSect="007C72AD">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63F4E" w14:textId="77777777" w:rsidR="003773DE" w:rsidRDefault="003773DE" w:rsidP="007C72AD">
      <w:pPr>
        <w:rPr>
          <w:rFonts w:hint="eastAsia"/>
        </w:rPr>
      </w:pPr>
      <w:r>
        <w:separator/>
      </w:r>
    </w:p>
  </w:endnote>
  <w:endnote w:type="continuationSeparator" w:id="0">
    <w:p w14:paraId="2DE675E2" w14:textId="77777777" w:rsidR="003773DE" w:rsidRDefault="003773DE" w:rsidP="007C72A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Mono">
    <w:charset w:val="00"/>
    <w:family w:val="auto"/>
    <w:pitch w:val="variable"/>
  </w:font>
  <w:font w:name="Courier New">
    <w:panose1 w:val="02070309020205020404"/>
    <w:charset w:val="00"/>
    <w:family w:val="modern"/>
    <w:pitch w:val="fixed"/>
    <w:sig w:usb0="E0002EFF" w:usb1="C0007843"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75C4C" w14:textId="77777777" w:rsidR="003773DE" w:rsidRDefault="003773DE" w:rsidP="007C72AD">
      <w:pPr>
        <w:rPr>
          <w:rFonts w:hint="eastAsia"/>
        </w:rPr>
      </w:pPr>
      <w:r>
        <w:separator/>
      </w:r>
    </w:p>
  </w:footnote>
  <w:footnote w:type="continuationSeparator" w:id="0">
    <w:p w14:paraId="4BFC377A" w14:textId="77777777" w:rsidR="003773DE" w:rsidRDefault="003773DE" w:rsidP="007C72A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3343821"/>
      <w:docPartObj>
        <w:docPartGallery w:val="Page Numbers (Top of Page)"/>
        <w:docPartUnique/>
      </w:docPartObj>
    </w:sdtPr>
    <w:sdtEndPr/>
    <w:sdtContent>
      <w:p w14:paraId="5BAAF04D" w14:textId="77777777" w:rsidR="007C72AD" w:rsidRDefault="007C72AD">
        <w:pPr>
          <w:pStyle w:val="Antrats"/>
          <w:jc w:val="center"/>
          <w:rPr>
            <w:rFonts w:hint="eastAsia"/>
          </w:rPr>
        </w:pPr>
        <w:r>
          <w:t>1</w:t>
        </w:r>
      </w:p>
      <w:p w14:paraId="11D684E7" w14:textId="56E649D2" w:rsidR="007C72AD" w:rsidRDefault="003773DE" w:rsidP="007C72AD">
        <w:pPr>
          <w:pStyle w:val="Antrats"/>
          <w:rPr>
            <w:rFonts w:hint="eastAsia"/>
          </w:rPr>
        </w:pPr>
      </w:p>
    </w:sdtContent>
  </w:sdt>
  <w:p w14:paraId="592ED57D" w14:textId="77777777" w:rsidR="007C72AD" w:rsidRDefault="007C72AD">
    <w:pPr>
      <w:pStyle w:val="Antrats"/>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873"/>
    <w:rsid w:val="000C1D96"/>
    <w:rsid w:val="000C5E19"/>
    <w:rsid w:val="002D1443"/>
    <w:rsid w:val="003773DE"/>
    <w:rsid w:val="004460EA"/>
    <w:rsid w:val="004C4EF4"/>
    <w:rsid w:val="005668CE"/>
    <w:rsid w:val="006776A0"/>
    <w:rsid w:val="006B7CD6"/>
    <w:rsid w:val="00765C35"/>
    <w:rsid w:val="007C72AD"/>
    <w:rsid w:val="00926B14"/>
    <w:rsid w:val="00991873"/>
    <w:rsid w:val="00AF298B"/>
    <w:rsid w:val="00C17D75"/>
    <w:rsid w:val="00CD7B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E1C27"/>
  <w15:chartTrackingRefBased/>
  <w15:docId w15:val="{05A04C33-9F90-4CF9-9CE1-E9D66C641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91873"/>
    <w:pPr>
      <w:widowControl w:val="0"/>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user">
    <w:name w:val="Standard (user)"/>
    <w:rsid w:val="00991873"/>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TableContents">
    <w:name w:val="Table Contents"/>
    <w:basedOn w:val="Standarduser"/>
    <w:rsid w:val="00991873"/>
    <w:pPr>
      <w:suppressLineNumbers/>
    </w:pPr>
  </w:style>
  <w:style w:type="paragraph" w:customStyle="1" w:styleId="PreformattedText">
    <w:name w:val="Preformatted Text"/>
    <w:basedOn w:val="Standarduser"/>
    <w:rsid w:val="00991873"/>
    <w:rPr>
      <w:rFonts w:ascii="Liberation Mono" w:eastAsia="Liberation Mono" w:hAnsi="Liberation Mono" w:cs="Liberation Mono"/>
      <w:sz w:val="20"/>
      <w:szCs w:val="20"/>
    </w:rPr>
  </w:style>
  <w:style w:type="paragraph" w:styleId="HTMLiankstoformatuotas">
    <w:name w:val="HTML Preformatted"/>
    <w:basedOn w:val="prastasis"/>
    <w:link w:val="HTMLiankstoformatuotasDiagrama"/>
    <w:uiPriority w:val="99"/>
    <w:semiHidden/>
    <w:unhideWhenUsed/>
    <w:rsid w:val="00C17D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eastAsia="en-US" w:bidi="ar-SA"/>
    </w:rPr>
  </w:style>
  <w:style w:type="character" w:customStyle="1" w:styleId="HTMLiankstoformatuotasDiagrama">
    <w:name w:val="HTML iš anksto formatuotas Diagrama"/>
    <w:basedOn w:val="Numatytasispastraiposriftas"/>
    <w:link w:val="HTMLiankstoformatuotas"/>
    <w:uiPriority w:val="99"/>
    <w:semiHidden/>
    <w:rsid w:val="00C17D75"/>
    <w:rPr>
      <w:rFonts w:ascii="Courier New" w:eastAsia="Times New Roman" w:hAnsi="Courier New" w:cs="Courier New"/>
      <w:sz w:val="20"/>
      <w:szCs w:val="20"/>
    </w:rPr>
  </w:style>
  <w:style w:type="character" w:customStyle="1" w:styleId="y2iqfc">
    <w:name w:val="y2iqfc"/>
    <w:basedOn w:val="Numatytasispastraiposriftas"/>
    <w:rsid w:val="00C17D75"/>
  </w:style>
  <w:style w:type="paragraph" w:styleId="Pataisymai">
    <w:name w:val="Revision"/>
    <w:hidden/>
    <w:uiPriority w:val="99"/>
    <w:semiHidden/>
    <w:rsid w:val="005668CE"/>
    <w:pPr>
      <w:spacing w:after="0" w:line="240" w:lineRule="auto"/>
    </w:pPr>
    <w:rPr>
      <w:rFonts w:ascii="Liberation Serif" w:eastAsia="NSimSun" w:hAnsi="Liberation Serif" w:cs="Mangal"/>
      <w:kern w:val="3"/>
      <w:sz w:val="24"/>
      <w:szCs w:val="21"/>
      <w:lang w:eastAsia="zh-CN" w:bidi="hi-IN"/>
    </w:rPr>
  </w:style>
  <w:style w:type="paragraph" w:styleId="Porat">
    <w:name w:val="footer"/>
    <w:basedOn w:val="prastasis"/>
    <w:link w:val="PoratDiagrama"/>
    <w:rsid w:val="006B7CD6"/>
    <w:pPr>
      <w:widowControl/>
      <w:tabs>
        <w:tab w:val="center" w:pos="4153"/>
        <w:tab w:val="right" w:pos="8306"/>
      </w:tabs>
      <w:suppressAutoHyphens w:val="0"/>
      <w:overflowPunct w:val="0"/>
      <w:autoSpaceDE w:val="0"/>
      <w:adjustRightInd w:val="0"/>
    </w:pPr>
    <w:rPr>
      <w:rFonts w:ascii="Times New Roman" w:eastAsia="Times New Roman" w:hAnsi="Times New Roman" w:cs="Times New Roman"/>
      <w:kern w:val="0"/>
      <w:szCs w:val="20"/>
      <w:lang w:val="en-GB" w:eastAsia="en-US" w:bidi="ar-SA"/>
    </w:rPr>
  </w:style>
  <w:style w:type="character" w:customStyle="1" w:styleId="PoratDiagrama">
    <w:name w:val="Poraštė Diagrama"/>
    <w:basedOn w:val="Numatytasispastraiposriftas"/>
    <w:link w:val="Porat"/>
    <w:rsid w:val="006B7CD6"/>
    <w:rPr>
      <w:rFonts w:ascii="Times New Roman" w:eastAsia="Times New Roman" w:hAnsi="Times New Roman" w:cs="Times New Roman"/>
      <w:sz w:val="24"/>
      <w:szCs w:val="20"/>
      <w:lang w:val="en-GB"/>
    </w:rPr>
  </w:style>
  <w:style w:type="paragraph" w:styleId="Pavadinimas">
    <w:name w:val="Title"/>
    <w:basedOn w:val="prastasis"/>
    <w:link w:val="PavadinimasDiagrama"/>
    <w:qFormat/>
    <w:rsid w:val="006B7CD6"/>
    <w:pPr>
      <w:widowControl/>
      <w:suppressAutoHyphens w:val="0"/>
      <w:autoSpaceDN/>
      <w:jc w:val="center"/>
      <w:textAlignment w:val="auto"/>
    </w:pPr>
    <w:rPr>
      <w:rFonts w:ascii="Times New Roman" w:eastAsia="Times New Roman" w:hAnsi="Times New Roman" w:cs="Times New Roman"/>
      <w:b/>
      <w:bCs/>
      <w:kern w:val="0"/>
      <w:lang w:val="lt-LT" w:eastAsia="en-US" w:bidi="ar-SA"/>
    </w:rPr>
  </w:style>
  <w:style w:type="character" w:customStyle="1" w:styleId="PavadinimasDiagrama">
    <w:name w:val="Pavadinimas Diagrama"/>
    <w:basedOn w:val="Numatytasispastraiposriftas"/>
    <w:link w:val="Pavadinimas"/>
    <w:rsid w:val="006B7CD6"/>
    <w:rPr>
      <w:rFonts w:ascii="Times New Roman" w:eastAsia="Times New Roman" w:hAnsi="Times New Roman" w:cs="Times New Roman"/>
      <w:b/>
      <w:bCs/>
      <w:sz w:val="24"/>
      <w:szCs w:val="24"/>
      <w:lang w:val="lt-LT"/>
    </w:rPr>
  </w:style>
  <w:style w:type="paragraph" w:styleId="Paantrat">
    <w:name w:val="Subtitle"/>
    <w:aliases w:val="Naujas"/>
    <w:basedOn w:val="prastasis"/>
    <w:next w:val="prastasis"/>
    <w:link w:val="PaantratDiagrama"/>
    <w:uiPriority w:val="11"/>
    <w:qFormat/>
    <w:rsid w:val="006B7CD6"/>
    <w:pPr>
      <w:widowControl/>
      <w:numPr>
        <w:ilvl w:val="1"/>
      </w:numPr>
      <w:suppressAutoHyphens w:val="0"/>
      <w:autoSpaceDN/>
      <w:spacing w:after="160" w:line="259" w:lineRule="auto"/>
      <w:jc w:val="center"/>
      <w:textAlignment w:val="auto"/>
    </w:pPr>
    <w:rPr>
      <w:rFonts w:ascii="Times New Roman" w:eastAsiaTheme="minorEastAsia" w:hAnsi="Times New Roman" w:cstheme="minorBidi"/>
      <w:b/>
      <w:spacing w:val="15"/>
      <w:kern w:val="0"/>
      <w:szCs w:val="22"/>
      <w:lang w:val="lt-LT" w:eastAsia="en-US" w:bidi="ar-SA"/>
    </w:rPr>
  </w:style>
  <w:style w:type="character" w:customStyle="1" w:styleId="PaantratDiagrama">
    <w:name w:val="Paantraštė Diagrama"/>
    <w:aliases w:val="Naujas Diagrama"/>
    <w:basedOn w:val="Numatytasispastraiposriftas"/>
    <w:link w:val="Paantrat"/>
    <w:uiPriority w:val="11"/>
    <w:rsid w:val="006B7CD6"/>
    <w:rPr>
      <w:rFonts w:ascii="Times New Roman" w:eastAsiaTheme="minorEastAsia" w:hAnsi="Times New Roman"/>
      <w:b/>
      <w:spacing w:val="15"/>
      <w:sz w:val="24"/>
      <w:lang w:val="lt-LT"/>
    </w:rPr>
  </w:style>
  <w:style w:type="paragraph" w:styleId="Antrats">
    <w:name w:val="header"/>
    <w:basedOn w:val="prastasis"/>
    <w:link w:val="AntratsDiagrama"/>
    <w:uiPriority w:val="99"/>
    <w:unhideWhenUsed/>
    <w:rsid w:val="007C72AD"/>
    <w:pPr>
      <w:tabs>
        <w:tab w:val="center" w:pos="4680"/>
        <w:tab w:val="right" w:pos="9360"/>
      </w:tabs>
    </w:pPr>
    <w:rPr>
      <w:rFonts w:cs="Mangal"/>
      <w:szCs w:val="21"/>
    </w:rPr>
  </w:style>
  <w:style w:type="character" w:customStyle="1" w:styleId="AntratsDiagrama">
    <w:name w:val="Antraštės Diagrama"/>
    <w:basedOn w:val="Numatytasispastraiposriftas"/>
    <w:link w:val="Antrats"/>
    <w:uiPriority w:val="99"/>
    <w:rsid w:val="007C72AD"/>
    <w:rPr>
      <w:rFonts w:ascii="Liberation Serif" w:eastAsia="NSimSun" w:hAnsi="Liberation Serif" w:cs="Mangal"/>
      <w:kern w:val="3"/>
      <w:sz w:val="24"/>
      <w:szCs w:val="21"/>
      <w:lang w:eastAsia="zh-CN" w:bidi="hi-IN"/>
    </w:rPr>
  </w:style>
  <w:style w:type="paragraph" w:styleId="Debesliotekstas">
    <w:name w:val="Balloon Text"/>
    <w:basedOn w:val="prastasis"/>
    <w:link w:val="DebesliotekstasDiagrama"/>
    <w:uiPriority w:val="99"/>
    <w:semiHidden/>
    <w:unhideWhenUsed/>
    <w:rsid w:val="007C72AD"/>
    <w:rPr>
      <w:rFonts w:ascii="Segoe UI" w:hAnsi="Segoe UI" w:cs="Mangal"/>
      <w:sz w:val="18"/>
      <w:szCs w:val="16"/>
    </w:rPr>
  </w:style>
  <w:style w:type="character" w:customStyle="1" w:styleId="DebesliotekstasDiagrama">
    <w:name w:val="Debesėlio tekstas Diagrama"/>
    <w:basedOn w:val="Numatytasispastraiposriftas"/>
    <w:link w:val="Debesliotekstas"/>
    <w:uiPriority w:val="99"/>
    <w:semiHidden/>
    <w:rsid w:val="007C72AD"/>
    <w:rPr>
      <w:rFonts w:ascii="Segoe UI" w:eastAsia="NSimSun" w:hAnsi="Segoe UI" w:cs="Mangal"/>
      <w:kern w:val="3"/>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204539">
      <w:bodyDiv w:val="1"/>
      <w:marLeft w:val="0"/>
      <w:marRight w:val="0"/>
      <w:marTop w:val="0"/>
      <w:marBottom w:val="0"/>
      <w:divBdr>
        <w:top w:val="none" w:sz="0" w:space="0" w:color="auto"/>
        <w:left w:val="none" w:sz="0" w:space="0" w:color="auto"/>
        <w:bottom w:val="none" w:sz="0" w:space="0" w:color="auto"/>
        <w:right w:val="none" w:sz="0" w:space="0" w:color="auto"/>
      </w:divBdr>
    </w:div>
    <w:div w:id="129186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109B33F2B041398A593FB98D9CD330"/>
        <w:category>
          <w:name w:val="Bendrosios nuostatos"/>
          <w:gallery w:val="placeholder"/>
        </w:category>
        <w:types>
          <w:type w:val="bbPlcHdr"/>
        </w:types>
        <w:behaviors>
          <w:behavior w:val="content"/>
        </w:behaviors>
        <w:guid w:val="{A650E0C1-1DF9-46FD-A22E-E68CC51FDB68}"/>
      </w:docPartPr>
      <w:docPartBody>
        <w:p w:rsidR="00F607D5" w:rsidRDefault="008E45A5" w:rsidP="008E45A5">
          <w:pPr>
            <w:pStyle w:val="CF109B33F2B041398A593FB98D9CD330"/>
          </w:pPr>
          <w:r w:rsidRPr="003C167C">
            <w:rPr>
              <w:rStyle w:val="Vietosrezervavimoenklotekstas"/>
            </w:rPr>
            <w:t>Click here to enter text.</w:t>
          </w:r>
        </w:p>
      </w:docPartBody>
    </w:docPart>
    <w:docPart>
      <w:docPartPr>
        <w:name w:val="444EE2469D5445128251191F26002D2A"/>
        <w:category>
          <w:name w:val="Bendrosios nuostatos"/>
          <w:gallery w:val="placeholder"/>
        </w:category>
        <w:types>
          <w:type w:val="bbPlcHdr"/>
        </w:types>
        <w:behaviors>
          <w:behavior w:val="content"/>
        </w:behaviors>
        <w:guid w:val="{1D801CF8-FE2B-4748-8372-DCC50842A2A6}"/>
      </w:docPartPr>
      <w:docPartBody>
        <w:p w:rsidR="00F607D5" w:rsidRDefault="008E45A5" w:rsidP="008E45A5">
          <w:pPr>
            <w:pStyle w:val="444EE2469D5445128251191F26002D2A"/>
          </w:pPr>
          <w:r w:rsidRPr="003C167C">
            <w:rPr>
              <w:rStyle w:val="Vietosrezervavimoenklotekstas"/>
            </w:rPr>
            <w:t>Click here to enter text.</w:t>
          </w:r>
        </w:p>
      </w:docPartBody>
    </w:docPart>
    <w:docPart>
      <w:docPartPr>
        <w:name w:val="8FA7C17560414ECF8E29E691A66344F7"/>
        <w:category>
          <w:name w:val="Bendrosios nuostatos"/>
          <w:gallery w:val="placeholder"/>
        </w:category>
        <w:types>
          <w:type w:val="bbPlcHdr"/>
        </w:types>
        <w:behaviors>
          <w:behavior w:val="content"/>
        </w:behaviors>
        <w:guid w:val="{AD095DA7-FD5A-421A-B113-0516CDF99BEC}"/>
      </w:docPartPr>
      <w:docPartBody>
        <w:p w:rsidR="00000000" w:rsidRDefault="00EE501A" w:rsidP="00EE501A">
          <w:pPr>
            <w:pStyle w:val="8FA7C17560414ECF8E29E691A66344F7"/>
          </w:pPr>
          <w:r>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Mono">
    <w:charset w:val="00"/>
    <w:family w:val="auto"/>
    <w:pitch w:val="variable"/>
  </w:font>
  <w:font w:name="Courier New">
    <w:panose1 w:val="02070309020205020404"/>
    <w:charset w:val="00"/>
    <w:family w:val="modern"/>
    <w:pitch w:val="fixed"/>
    <w:sig w:usb0="E0002EFF" w:usb1="C0007843"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5A5"/>
    <w:rsid w:val="00306B17"/>
    <w:rsid w:val="00446186"/>
    <w:rsid w:val="008E45A5"/>
    <w:rsid w:val="00CA472A"/>
    <w:rsid w:val="00EE501A"/>
    <w:rsid w:val="00F6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E501A"/>
  </w:style>
  <w:style w:type="paragraph" w:customStyle="1" w:styleId="CF109B33F2B041398A593FB98D9CD330">
    <w:name w:val="CF109B33F2B041398A593FB98D9CD330"/>
    <w:rsid w:val="008E45A5"/>
  </w:style>
  <w:style w:type="paragraph" w:customStyle="1" w:styleId="444EE2469D5445128251191F26002D2A">
    <w:name w:val="444EE2469D5445128251191F26002D2A"/>
    <w:rsid w:val="008E45A5"/>
  </w:style>
  <w:style w:type="paragraph" w:customStyle="1" w:styleId="4ED8BE2399224B7891C03B61042A40A4">
    <w:name w:val="4ED8BE2399224B7891C03B61042A40A4"/>
    <w:rsid w:val="008E45A5"/>
  </w:style>
  <w:style w:type="paragraph" w:customStyle="1" w:styleId="8FA7C17560414ECF8E29E691A66344F7">
    <w:name w:val="8FA7C17560414ECF8E29E691A66344F7"/>
    <w:rsid w:val="00EE501A"/>
  </w:style>
  <w:style w:type="paragraph" w:customStyle="1" w:styleId="536705F54FD64569A6B3306EDAEDC1E6">
    <w:name w:val="536705F54FD64569A6B3306EDAEDC1E6"/>
    <w:rsid w:val="00EE50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416</Words>
  <Characters>2372</Characters>
  <Application>Microsoft Office Word</Application>
  <DocSecurity>0</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dc:creator>
  <cp:keywords/>
  <dc:description/>
  <cp:lastModifiedBy>Violeta</cp:lastModifiedBy>
  <cp:revision>4</cp:revision>
  <dcterms:created xsi:type="dcterms:W3CDTF">2022-02-03T07:55:00Z</dcterms:created>
  <dcterms:modified xsi:type="dcterms:W3CDTF">2022-02-18T07:55:00Z</dcterms:modified>
</cp:coreProperties>
</file>